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ACA55" w14:textId="77777777" w:rsidR="00415A6E" w:rsidRPr="009D715B" w:rsidRDefault="00052BFF" w:rsidP="4D860762">
      <w:pPr>
        <w:spacing w:after="0" w:line="240" w:lineRule="auto"/>
        <w:jc w:val="center"/>
        <w:rPr>
          <w:rFonts w:eastAsia="Lato"/>
          <w:b/>
          <w:bCs/>
        </w:rPr>
      </w:pPr>
      <w:r w:rsidRPr="4D860762">
        <w:rPr>
          <w:rFonts w:eastAsia="Lato"/>
          <w:b/>
          <w:bCs/>
        </w:rPr>
        <w:t>CMIT 495 Current Trends and Projects in Computer Networks and Security</w:t>
      </w:r>
    </w:p>
    <w:p w14:paraId="5360DFB1" w14:textId="77777777" w:rsidR="00415A6E" w:rsidRPr="009D715B" w:rsidRDefault="00415A6E" w:rsidP="4D860762">
      <w:pPr>
        <w:spacing w:after="0" w:line="240" w:lineRule="auto"/>
        <w:rPr>
          <w:rFonts w:eastAsia="Lato"/>
        </w:rPr>
      </w:pPr>
    </w:p>
    <w:p w14:paraId="467267B6" w14:textId="77777777" w:rsidR="00415A6E" w:rsidRPr="009D715B" w:rsidRDefault="00052BFF" w:rsidP="4D860762">
      <w:pPr>
        <w:spacing w:after="0" w:line="240" w:lineRule="auto"/>
        <w:jc w:val="center"/>
        <w:rPr>
          <w:rFonts w:eastAsia="Calibri"/>
          <w:i/>
          <w:iCs/>
        </w:rPr>
      </w:pPr>
      <w:r w:rsidRPr="4D860762">
        <w:rPr>
          <w:rFonts w:eastAsia="Lato"/>
          <w:i/>
          <w:iCs/>
        </w:rPr>
        <w:t xml:space="preserve">Week 2 </w:t>
      </w:r>
      <w:r w:rsidRPr="4D860762">
        <w:rPr>
          <w:rFonts w:eastAsia="Calibri"/>
          <w:i/>
          <w:iCs/>
        </w:rPr>
        <w:t>– Cloud Computing</w:t>
      </w:r>
    </w:p>
    <w:p w14:paraId="2E0185DD" w14:textId="77777777" w:rsidR="00415A6E" w:rsidRPr="00FD408D" w:rsidRDefault="00415A6E" w:rsidP="4D860762">
      <w:pPr>
        <w:spacing w:after="0" w:line="240" w:lineRule="auto"/>
        <w:jc w:val="center"/>
        <w:rPr>
          <w:rFonts w:eastAsia="Lato"/>
          <w:b/>
          <w:bCs/>
        </w:rPr>
      </w:pPr>
    </w:p>
    <w:p w14:paraId="32DF68F0" w14:textId="18D736BD" w:rsidR="00FD408D" w:rsidRPr="00FD408D" w:rsidRDefault="7A4430EC" w:rsidP="743BAE62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4D860762">
        <w:rPr>
          <w:rFonts w:eastAsia="Lato"/>
          <w:b/>
          <w:bCs/>
        </w:rPr>
        <w:t>Log in to your newly created AWS account and take a screenshot of the AWS Management Console (Dashboard) and</w:t>
      </w:r>
      <w:r w:rsidR="2E3E2B69" w:rsidRPr="4D860762">
        <w:rPr>
          <w:rFonts w:eastAsia="Lato"/>
          <w:b/>
          <w:bCs/>
        </w:rPr>
        <w:t xml:space="preserve"> </w:t>
      </w:r>
      <w:r w:rsidR="62D4CF6C" w:rsidRPr="4D860762">
        <w:rPr>
          <w:rFonts w:eastAsia="Lato"/>
          <w:b/>
          <w:bCs/>
        </w:rPr>
        <w:t xml:space="preserve">paste </w:t>
      </w:r>
      <w:r w:rsidRPr="4D860762">
        <w:rPr>
          <w:rFonts w:eastAsia="Lato"/>
          <w:b/>
          <w:bCs/>
        </w:rPr>
        <w:t>it below</w:t>
      </w:r>
      <w:r w:rsidR="50178115" w:rsidRPr="4D860762">
        <w:rPr>
          <w:rFonts w:eastAsia="Lato"/>
          <w:b/>
          <w:bCs/>
        </w:rPr>
        <w:t xml:space="preserve"> question 1</w:t>
      </w:r>
      <w:r w:rsidRPr="4D860762">
        <w:rPr>
          <w:rFonts w:eastAsia="Lato"/>
          <w:b/>
          <w:bCs/>
        </w:rPr>
        <w:t xml:space="preserve">.  The screenshot should include the username you created during </w:t>
      </w:r>
      <w:r w:rsidR="7740A49D" w:rsidRPr="4D860762">
        <w:rPr>
          <w:rFonts w:eastAsia="Lato"/>
          <w:b/>
          <w:bCs/>
        </w:rPr>
        <w:t xml:space="preserve">the </w:t>
      </w:r>
      <w:r w:rsidRPr="4D860762">
        <w:rPr>
          <w:rFonts w:eastAsia="Lato"/>
          <w:b/>
          <w:bCs/>
        </w:rPr>
        <w:t>setup</w:t>
      </w:r>
      <w:r w:rsidR="15E12F1C" w:rsidRPr="4D860762">
        <w:rPr>
          <w:rFonts w:eastAsia="Lato"/>
          <w:b/>
          <w:bCs/>
        </w:rPr>
        <w:t xml:space="preserve"> phase</w:t>
      </w:r>
      <w:r w:rsidRPr="4D860762">
        <w:rPr>
          <w:rFonts w:eastAsia="Lato"/>
          <w:b/>
          <w:bCs/>
        </w:rPr>
        <w:t>.</w:t>
      </w:r>
    </w:p>
    <w:p w14:paraId="33CB4375" w14:textId="77777777" w:rsidR="00FD408D" w:rsidRPr="00FD408D" w:rsidRDefault="00FD408D" w:rsidP="4D860762">
      <w:pPr>
        <w:spacing w:after="0" w:line="240" w:lineRule="auto"/>
        <w:ind w:left="720"/>
        <w:rPr>
          <w:rFonts w:eastAsia="Lato"/>
          <w:b/>
          <w:bCs/>
        </w:rPr>
      </w:pPr>
    </w:p>
    <w:p w14:paraId="2614592B" w14:textId="61D9C96C" w:rsidR="00FD408D" w:rsidRPr="00FD408D" w:rsidRDefault="0E9A82FF" w:rsidP="743BAE62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4D860762">
        <w:rPr>
          <w:rFonts w:eastAsia="Lato"/>
          <w:b/>
          <w:bCs/>
        </w:rPr>
        <w:t>Launch a Windows Virtual Machine (VM).  Provide a detailed overview of the steps required to install the Microsoft Windows operating system</w:t>
      </w:r>
      <w:r w:rsidR="39131CB9" w:rsidRPr="4D860762">
        <w:rPr>
          <w:rFonts w:eastAsia="Lato"/>
          <w:b/>
          <w:bCs/>
        </w:rPr>
        <w:t xml:space="preserve"> (OS)</w:t>
      </w:r>
      <w:r w:rsidRPr="4D860762">
        <w:rPr>
          <w:rFonts w:eastAsia="Lato"/>
          <w:b/>
          <w:bCs/>
        </w:rPr>
        <w:t xml:space="preserve"> on the VM.  The steps may be listed in</w:t>
      </w:r>
      <w:r w:rsidR="344DCE12" w:rsidRPr="4D860762">
        <w:rPr>
          <w:rFonts w:eastAsia="Lato"/>
          <w:b/>
          <w:bCs/>
        </w:rPr>
        <w:t xml:space="preserve"> the form of </w:t>
      </w:r>
      <w:r w:rsidRPr="4D860762">
        <w:rPr>
          <w:rFonts w:eastAsia="Lato"/>
          <w:b/>
          <w:bCs/>
        </w:rPr>
        <w:t xml:space="preserve">bullet points or </w:t>
      </w:r>
      <w:r w:rsidR="5FE27970" w:rsidRPr="4D860762">
        <w:rPr>
          <w:rFonts w:eastAsia="Lato"/>
          <w:b/>
          <w:bCs/>
        </w:rPr>
        <w:t xml:space="preserve">a summary with </w:t>
      </w:r>
      <w:r w:rsidRPr="4D860762">
        <w:rPr>
          <w:rFonts w:eastAsia="Lato"/>
          <w:b/>
          <w:bCs/>
        </w:rPr>
        <w:t xml:space="preserve">complete sentences. Use as much space as required.  Finally, take a screenshot of the desktop and </w:t>
      </w:r>
      <w:r w:rsidR="78C0523E" w:rsidRPr="4D860762">
        <w:rPr>
          <w:rFonts w:eastAsia="Lato"/>
          <w:b/>
          <w:bCs/>
        </w:rPr>
        <w:t xml:space="preserve">paste it with your response </w:t>
      </w:r>
      <w:r w:rsidRPr="4D860762">
        <w:rPr>
          <w:rFonts w:eastAsia="Lato"/>
          <w:b/>
          <w:bCs/>
        </w:rPr>
        <w:t>below</w:t>
      </w:r>
      <w:r w:rsidR="1CD36273" w:rsidRPr="4D860762">
        <w:rPr>
          <w:rFonts w:eastAsia="Lato"/>
          <w:b/>
          <w:bCs/>
        </w:rPr>
        <w:t xml:space="preserve"> this question</w:t>
      </w:r>
      <w:r w:rsidRPr="4D860762">
        <w:rPr>
          <w:rFonts w:eastAsia="Lato"/>
          <w:b/>
          <w:bCs/>
        </w:rPr>
        <w:t>.</w:t>
      </w:r>
    </w:p>
    <w:p w14:paraId="4ADFEEB5" w14:textId="77777777" w:rsidR="00FD408D" w:rsidRPr="00FD408D" w:rsidRDefault="00FD408D" w:rsidP="4D860762">
      <w:pPr>
        <w:pStyle w:val="ListParagraph"/>
        <w:spacing w:after="0" w:line="240" w:lineRule="auto"/>
        <w:rPr>
          <w:rFonts w:eastAsia="Lato"/>
        </w:rPr>
      </w:pPr>
    </w:p>
    <w:p w14:paraId="0CC2D708" w14:textId="2458D980" w:rsidR="00FD408D" w:rsidRPr="00FD408D" w:rsidRDefault="7A4430EC" w:rsidP="4D860762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  <w:color w:val="000000" w:themeColor="text1"/>
        </w:rPr>
      </w:pPr>
      <w:r w:rsidRPr="4D860762">
        <w:rPr>
          <w:rFonts w:eastAsia="Lato"/>
          <w:b/>
          <w:bCs/>
        </w:rPr>
        <w:t xml:space="preserve">Using what you learned from Project 1, provision and launch a new AWS EC2 Ubuntu Linux Server and connect to it via </w:t>
      </w:r>
      <w:r w:rsidR="3AF7FE46" w:rsidRPr="4D860762">
        <w:rPr>
          <w:rFonts w:eastAsia="Lato"/>
          <w:b/>
          <w:bCs/>
        </w:rPr>
        <w:t xml:space="preserve">the </w:t>
      </w:r>
      <w:r w:rsidRPr="4D860762">
        <w:rPr>
          <w:rFonts w:eastAsia="Lato"/>
          <w:b/>
          <w:bCs/>
        </w:rPr>
        <w:t>SSH</w:t>
      </w:r>
      <w:r w:rsidR="3681063F" w:rsidRPr="4D860762">
        <w:rPr>
          <w:rFonts w:eastAsia="Lato"/>
          <w:b/>
          <w:bCs/>
        </w:rPr>
        <w:t xml:space="preserve"> protocol</w:t>
      </w:r>
      <w:r w:rsidRPr="4D860762">
        <w:rPr>
          <w:rFonts w:eastAsia="Lato"/>
          <w:b/>
          <w:bCs/>
        </w:rPr>
        <w:t>.</w:t>
      </w:r>
      <w:r w:rsidR="6708C184" w:rsidRPr="4D860762">
        <w:rPr>
          <w:rFonts w:eastAsia="Lato"/>
          <w:b/>
          <w:bCs/>
        </w:rPr>
        <w:t xml:space="preserve"> Note any challenges or opportunities associated with </w:t>
      </w:r>
      <w:r w:rsidR="76EC6C35" w:rsidRPr="4D860762">
        <w:rPr>
          <w:rFonts w:eastAsia="Lato"/>
          <w:b/>
          <w:bCs/>
        </w:rPr>
        <w:t xml:space="preserve">this </w:t>
      </w:r>
      <w:r w:rsidR="6708C184" w:rsidRPr="4D860762">
        <w:rPr>
          <w:rFonts w:eastAsia="Lato"/>
          <w:b/>
          <w:bCs/>
        </w:rPr>
        <w:t>provision</w:t>
      </w:r>
      <w:r w:rsidR="353AA6E7" w:rsidRPr="4D860762">
        <w:rPr>
          <w:rFonts w:eastAsia="Lato"/>
          <w:b/>
          <w:bCs/>
        </w:rPr>
        <w:t>ing</w:t>
      </w:r>
      <w:r w:rsidR="6708C184" w:rsidRPr="4D860762">
        <w:rPr>
          <w:rFonts w:eastAsia="Lato"/>
          <w:b/>
          <w:bCs/>
        </w:rPr>
        <w:t>.</w:t>
      </w:r>
    </w:p>
    <w:p w14:paraId="2C7A5DA0" w14:textId="77777777" w:rsidR="00FD408D" w:rsidRDefault="00FD408D" w:rsidP="4D860762">
      <w:pPr>
        <w:spacing w:after="0" w:line="240" w:lineRule="auto"/>
        <w:ind w:left="720"/>
        <w:rPr>
          <w:rFonts w:eastAsia="Lato"/>
          <w:b/>
          <w:bCs/>
        </w:rPr>
      </w:pPr>
    </w:p>
    <w:p w14:paraId="61483FBC" w14:textId="4A179F29" w:rsidR="00415A6E" w:rsidRPr="00FD408D" w:rsidRDefault="7A4430EC" w:rsidP="4D860762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  <w:color w:val="000000" w:themeColor="text1"/>
        </w:rPr>
      </w:pPr>
      <w:r w:rsidRPr="4D860762">
        <w:rPr>
          <w:rFonts w:eastAsia="Lato"/>
          <w:b/>
          <w:bCs/>
        </w:rPr>
        <w:t xml:space="preserve">Using AWS, </w:t>
      </w:r>
      <w:r w:rsidRPr="4D860762">
        <w:rPr>
          <w:rFonts w:eastAsia="Lato"/>
          <w:b/>
          <w:bCs/>
          <w:i/>
          <w:iCs/>
        </w:rPr>
        <w:t xml:space="preserve">create a network file system </w:t>
      </w:r>
      <w:r w:rsidRPr="4D860762">
        <w:rPr>
          <w:rFonts w:eastAsia="Lato"/>
          <w:b/>
          <w:bCs/>
        </w:rPr>
        <w:t xml:space="preserve">with Amazon Elastic File Systems (EFS) and attach it to the running Ubuntu Server instance.  </w:t>
      </w:r>
      <w:r w:rsidR="6B57DE3C" w:rsidRPr="4D860762">
        <w:rPr>
          <w:rFonts w:eastAsia="Lato"/>
          <w:b/>
          <w:bCs/>
        </w:rPr>
        <w:t>You may</w:t>
      </w:r>
      <w:r w:rsidR="410952B2" w:rsidRPr="4D860762">
        <w:rPr>
          <w:rFonts w:eastAsia="Lato"/>
          <w:b/>
          <w:bCs/>
        </w:rPr>
        <w:t xml:space="preserve"> use</w:t>
      </w:r>
      <w:r w:rsidR="6B57DE3C" w:rsidRPr="4D860762">
        <w:rPr>
          <w:rFonts w:eastAsia="Lato"/>
          <w:b/>
          <w:bCs/>
        </w:rPr>
        <w:t xml:space="preserve"> </w:t>
      </w:r>
      <w:r w:rsidR="174D3264" w:rsidRPr="4D860762">
        <w:rPr>
          <w:rFonts w:eastAsia="Lato"/>
          <w:b/>
          <w:bCs/>
        </w:rPr>
        <w:t xml:space="preserve">the </w:t>
      </w:r>
      <w:hyperlink r:id="rId10">
        <w:r w:rsidR="174D3264" w:rsidRPr="4D860762">
          <w:rPr>
            <w:rStyle w:val="Hyperlink"/>
            <w:rFonts w:eastAsia="Lato"/>
            <w:b/>
            <w:bCs/>
            <w:color w:val="auto"/>
          </w:rPr>
          <w:t>AWS</w:t>
        </w:r>
      </w:hyperlink>
      <w:r w:rsidR="174D3264" w:rsidRPr="4D860762">
        <w:rPr>
          <w:rFonts w:eastAsia="Lato"/>
          <w:b/>
          <w:bCs/>
        </w:rPr>
        <w:t xml:space="preserve"> </w:t>
      </w:r>
      <w:r w:rsidRPr="4D860762">
        <w:rPr>
          <w:rFonts w:eastAsia="Lato"/>
          <w:b/>
          <w:bCs/>
          <w:i/>
          <w:iCs/>
        </w:rPr>
        <w:t>web page</w:t>
      </w:r>
      <w:r w:rsidRPr="4D860762">
        <w:rPr>
          <w:rFonts w:eastAsia="Lato"/>
          <w:b/>
          <w:bCs/>
        </w:rPr>
        <w:t xml:space="preserve"> for step-by-step instructions</w:t>
      </w:r>
      <w:r w:rsidR="094F3607" w:rsidRPr="4D860762">
        <w:rPr>
          <w:rFonts w:eastAsia="Lato"/>
          <w:b/>
          <w:bCs/>
        </w:rPr>
        <w:t xml:space="preserve"> and understand how the EFS works</w:t>
      </w:r>
      <w:r w:rsidRPr="4D860762">
        <w:rPr>
          <w:rFonts w:eastAsia="Lato"/>
          <w:b/>
          <w:bCs/>
        </w:rPr>
        <w:t xml:space="preserve">.  Take a screenshot of the result and embed it below.  Specifically, take a screenshot </w:t>
      </w:r>
      <w:r w:rsidR="736A087C" w:rsidRPr="4D860762">
        <w:rPr>
          <w:rFonts w:eastAsia="Lato"/>
          <w:b/>
          <w:bCs/>
        </w:rPr>
        <w:t>to verify</w:t>
      </w:r>
      <w:r w:rsidRPr="4D860762">
        <w:rPr>
          <w:rFonts w:eastAsia="Lato"/>
          <w:b/>
          <w:bCs/>
          <w:i/>
          <w:iCs/>
        </w:rPr>
        <w:t xml:space="preserve"> </w:t>
      </w:r>
      <w:r w:rsidR="2D1C3A63" w:rsidRPr="4D860762">
        <w:rPr>
          <w:rFonts w:eastAsia="Lato"/>
          <w:b/>
          <w:bCs/>
          <w:i/>
          <w:iCs/>
        </w:rPr>
        <w:t xml:space="preserve">that </w:t>
      </w:r>
      <w:r w:rsidRPr="4D860762">
        <w:rPr>
          <w:rFonts w:eastAsia="Lato"/>
          <w:b/>
          <w:bCs/>
          <w:i/>
          <w:iCs/>
        </w:rPr>
        <w:t>your file system has been successfully mounted</w:t>
      </w:r>
      <w:r w:rsidRPr="4D860762">
        <w:rPr>
          <w:rFonts w:eastAsia="Lato"/>
          <w:b/>
          <w:bCs/>
        </w:rPr>
        <w:t>, a</w:t>
      </w:r>
      <w:r w:rsidR="50B67A02" w:rsidRPr="4D860762">
        <w:rPr>
          <w:rFonts w:eastAsia="Lato"/>
          <w:b/>
          <w:bCs/>
        </w:rPr>
        <w:t xml:space="preserve">long with </w:t>
      </w:r>
      <w:r w:rsidRPr="4D860762">
        <w:rPr>
          <w:rFonts w:eastAsia="Lato"/>
          <w:b/>
          <w:bCs/>
        </w:rPr>
        <w:t xml:space="preserve">the results </w:t>
      </w:r>
      <w:r w:rsidR="085A8480" w:rsidRPr="4D860762">
        <w:rPr>
          <w:rFonts w:eastAsia="Lato"/>
          <w:b/>
          <w:bCs/>
        </w:rPr>
        <w:t xml:space="preserve">from </w:t>
      </w:r>
      <w:r w:rsidRPr="4D860762">
        <w:rPr>
          <w:rFonts w:eastAsia="Lato"/>
          <w:b/>
          <w:bCs/>
          <w:i/>
          <w:iCs/>
          <w:shd w:val="clear" w:color="auto" w:fill="FFFFFF"/>
        </w:rPr>
        <w:t>creating a test file in your new file system</w:t>
      </w:r>
      <w:r w:rsidR="2268CF50" w:rsidRPr="4D860762">
        <w:rPr>
          <w:rFonts w:eastAsia="Lato"/>
          <w:b/>
          <w:bCs/>
          <w:i/>
          <w:iCs/>
          <w:shd w:val="clear" w:color="auto" w:fill="FFFFFF"/>
        </w:rPr>
        <w:t xml:space="preserve">. This will be done </w:t>
      </w:r>
      <w:r w:rsidRPr="4D860762">
        <w:rPr>
          <w:rFonts w:eastAsia="Lato"/>
          <w:b/>
          <w:bCs/>
          <w:i/>
          <w:iCs/>
          <w:shd w:val="clear" w:color="auto" w:fill="FFFFFF"/>
        </w:rPr>
        <w:t>by running a simple dd command to generate a 1GiB file in your new directory.</w:t>
      </w:r>
      <w:r w:rsidRPr="4D860762">
        <w:rPr>
          <w:rFonts w:eastAsia="Lato"/>
          <w:b/>
          <w:bCs/>
          <w:shd w:val="clear" w:color="auto" w:fill="FFFFFF"/>
        </w:rPr>
        <w:t xml:space="preserve">  Finally, describe the value of a network file system.</w:t>
      </w:r>
    </w:p>
    <w:p w14:paraId="49B7CE46" w14:textId="77777777" w:rsidR="00415A6E" w:rsidRPr="009D715B" w:rsidRDefault="00415A6E" w:rsidP="4D860762">
      <w:pPr>
        <w:spacing w:after="0" w:line="240" w:lineRule="auto"/>
        <w:ind w:left="720"/>
        <w:rPr>
          <w:rFonts w:eastAsia="Lato"/>
          <w:b/>
          <w:bCs/>
        </w:rPr>
      </w:pPr>
    </w:p>
    <w:p w14:paraId="2B713058" w14:textId="4099ACD0" w:rsidR="00415A6E" w:rsidRPr="00FD408D" w:rsidRDefault="7A4430EC" w:rsidP="743BAE62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4D860762">
        <w:rPr>
          <w:rFonts w:eastAsia="Lato"/>
          <w:b/>
          <w:bCs/>
        </w:rPr>
        <w:t xml:space="preserve">Using </w:t>
      </w:r>
      <w:r w:rsidR="329B9D10" w:rsidRPr="4D860762">
        <w:rPr>
          <w:rFonts w:eastAsia="Lato"/>
          <w:b/>
          <w:bCs/>
        </w:rPr>
        <w:t xml:space="preserve">the </w:t>
      </w:r>
      <w:r w:rsidRPr="4D860762">
        <w:rPr>
          <w:rFonts w:eastAsia="Lato"/>
          <w:b/>
          <w:bCs/>
        </w:rPr>
        <w:t>AWS</w:t>
      </w:r>
      <w:r w:rsidR="68C33D7F" w:rsidRPr="4D860762">
        <w:rPr>
          <w:rFonts w:eastAsia="Lato"/>
          <w:b/>
          <w:bCs/>
        </w:rPr>
        <w:t xml:space="preserve"> platform</w:t>
      </w:r>
      <w:r w:rsidRPr="4D860762">
        <w:rPr>
          <w:rFonts w:eastAsia="Lato"/>
          <w:b/>
          <w:bCs/>
        </w:rPr>
        <w:t>, create a</w:t>
      </w:r>
      <w:r w:rsidR="1A81746C" w:rsidRPr="4D860762">
        <w:rPr>
          <w:rFonts w:eastAsia="Lato"/>
          <w:b/>
          <w:bCs/>
        </w:rPr>
        <w:t>n</w:t>
      </w:r>
      <w:r w:rsidRPr="4D860762">
        <w:rPr>
          <w:rFonts w:eastAsia="Lato"/>
          <w:b/>
          <w:bCs/>
        </w:rPr>
        <w:t xml:space="preserve"> S3 bucket</w:t>
      </w:r>
      <w:r w:rsidR="31A405A8" w:rsidRPr="4D860762">
        <w:rPr>
          <w:rFonts w:eastAsia="Lato"/>
          <w:b/>
          <w:bCs/>
        </w:rPr>
        <w:t xml:space="preserve"> and </w:t>
      </w:r>
      <w:r w:rsidRPr="4D860762">
        <w:rPr>
          <w:rFonts w:eastAsia="Lato"/>
          <w:b/>
          <w:bCs/>
        </w:rPr>
        <w:t>upload a</w:t>
      </w:r>
      <w:r w:rsidR="77902AD7" w:rsidRPr="4D860762">
        <w:rPr>
          <w:rFonts w:eastAsia="Lato"/>
          <w:b/>
          <w:bCs/>
        </w:rPr>
        <w:t>ny</w:t>
      </w:r>
      <w:r w:rsidRPr="4D860762">
        <w:rPr>
          <w:rFonts w:eastAsia="Lato"/>
          <w:b/>
          <w:bCs/>
        </w:rPr>
        <w:t xml:space="preserve"> file to the S3 bucket. Take a screenshot showing the file was uploaded to the S3 bucket</w:t>
      </w:r>
      <w:r w:rsidR="4083ED3F" w:rsidRPr="4D860762">
        <w:rPr>
          <w:rFonts w:eastAsia="Lato"/>
          <w:b/>
          <w:bCs/>
        </w:rPr>
        <w:t xml:space="preserve"> and paste it</w:t>
      </w:r>
      <w:r w:rsidRPr="4D860762">
        <w:rPr>
          <w:rFonts w:eastAsia="Lato"/>
          <w:b/>
          <w:bCs/>
        </w:rPr>
        <w:t xml:space="preserve"> below.  </w:t>
      </w:r>
      <w:r w:rsidR="56C04252" w:rsidRPr="4D860762">
        <w:rPr>
          <w:rFonts w:eastAsia="Lato"/>
          <w:b/>
          <w:bCs/>
        </w:rPr>
        <w:t>If necessary, u</w:t>
      </w:r>
      <w:r w:rsidR="77AF3577" w:rsidRPr="4D860762">
        <w:rPr>
          <w:rFonts w:eastAsia="Lato"/>
          <w:b/>
          <w:bCs/>
        </w:rPr>
        <w:t>se the AWS webpage</w:t>
      </w:r>
      <w:r w:rsidR="56E29D70" w:rsidRPr="4D860762">
        <w:rPr>
          <w:rFonts w:eastAsia="Lato"/>
          <w:b/>
          <w:bCs/>
        </w:rPr>
        <w:t xml:space="preserve"> above</w:t>
      </w:r>
      <w:r w:rsidR="77AF3577" w:rsidRPr="4D860762">
        <w:rPr>
          <w:rFonts w:eastAsia="Lato"/>
          <w:b/>
          <w:bCs/>
        </w:rPr>
        <w:t xml:space="preserve"> for step-by-step instructions.</w:t>
      </w:r>
      <w:r w:rsidR="00052BFF">
        <w:br/>
      </w:r>
    </w:p>
    <w:p w14:paraId="30585C70" w14:textId="2FD74D6A" w:rsidR="00415A6E" w:rsidRPr="00FD408D" w:rsidRDefault="7A4430EC" w:rsidP="743BAE62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4D860762">
        <w:rPr>
          <w:rFonts w:eastAsia="Lato"/>
          <w:b/>
          <w:bCs/>
        </w:rPr>
        <w:t xml:space="preserve">The CTO will be reviewing this document.  You have shown how easy it is to provision a Microsoft </w:t>
      </w:r>
      <w:r w:rsidR="5C8B93BB" w:rsidRPr="4D860762">
        <w:rPr>
          <w:rFonts w:eastAsia="Lato"/>
          <w:b/>
          <w:bCs/>
        </w:rPr>
        <w:t>OS</w:t>
      </w:r>
      <w:r w:rsidRPr="4D860762">
        <w:rPr>
          <w:rFonts w:eastAsia="Lato"/>
          <w:b/>
          <w:bCs/>
        </w:rPr>
        <w:t xml:space="preserve"> using </w:t>
      </w:r>
      <w:r w:rsidR="53F084EB" w:rsidRPr="4D860762">
        <w:rPr>
          <w:rFonts w:eastAsia="Lato"/>
          <w:b/>
          <w:bCs/>
        </w:rPr>
        <w:t xml:space="preserve">the </w:t>
      </w:r>
      <w:r w:rsidRPr="4D860762">
        <w:rPr>
          <w:rFonts w:eastAsia="Lato"/>
          <w:b/>
          <w:bCs/>
        </w:rPr>
        <w:t>AWS</w:t>
      </w:r>
      <w:r w:rsidR="66395D1F" w:rsidRPr="4D860762">
        <w:rPr>
          <w:rFonts w:eastAsia="Lato"/>
          <w:b/>
          <w:bCs/>
        </w:rPr>
        <w:t xml:space="preserve"> platform</w:t>
      </w:r>
      <w:r w:rsidRPr="4D860762">
        <w:rPr>
          <w:rFonts w:eastAsia="Lato"/>
          <w:b/>
          <w:bCs/>
        </w:rPr>
        <w:t>.  The CTO chose AWS because it offered a free account.  She will now expect a recommendation from you on what cloud service to use for the organization</w:t>
      </w:r>
      <w:r w:rsidR="2462BDBF" w:rsidRPr="4D860762">
        <w:rPr>
          <w:rFonts w:eastAsia="Lato"/>
          <w:b/>
          <w:bCs/>
        </w:rPr>
        <w:t>’s</w:t>
      </w:r>
      <w:r w:rsidRPr="4D860762">
        <w:rPr>
          <w:rFonts w:eastAsia="Lato"/>
          <w:b/>
          <w:bCs/>
        </w:rPr>
        <w:t xml:space="preserve"> PaaS (e.g.</w:t>
      </w:r>
      <w:r w:rsidR="0E9A82FF" w:rsidRPr="4D860762">
        <w:rPr>
          <w:rFonts w:eastAsia="Lato"/>
          <w:b/>
          <w:bCs/>
        </w:rPr>
        <w:t>,</w:t>
      </w:r>
      <w:r w:rsidRPr="4D860762">
        <w:rPr>
          <w:rFonts w:eastAsia="Lato"/>
          <w:b/>
          <w:bCs/>
        </w:rPr>
        <w:t xml:space="preserve"> </w:t>
      </w:r>
      <w:r w:rsidR="1C3EB07A" w:rsidRPr="4D860762">
        <w:rPr>
          <w:rFonts w:eastAsia="Lato"/>
          <w:b/>
          <w:bCs/>
        </w:rPr>
        <w:t>the infrastructure</w:t>
      </w:r>
      <w:r w:rsidR="3BDE0654" w:rsidRPr="4D860762">
        <w:rPr>
          <w:rFonts w:eastAsia="Lato"/>
          <w:b/>
          <w:bCs/>
        </w:rPr>
        <w:t xml:space="preserve">, </w:t>
      </w:r>
      <w:r w:rsidR="1C3EB07A" w:rsidRPr="4D860762">
        <w:rPr>
          <w:rFonts w:eastAsia="Lato"/>
          <w:b/>
          <w:bCs/>
        </w:rPr>
        <w:t>OS, runtime, etc.</w:t>
      </w:r>
      <w:r w:rsidRPr="4D860762">
        <w:rPr>
          <w:rFonts w:eastAsia="Lato"/>
          <w:b/>
          <w:bCs/>
        </w:rPr>
        <w:t xml:space="preserve">) needs.  There is no need for a private cloud, so the public option will work just fine.  Describe the </w:t>
      </w:r>
      <w:r w:rsidR="6240E8B9" w:rsidRPr="4D860762">
        <w:rPr>
          <w:rFonts w:eastAsia="Lato"/>
          <w:b/>
          <w:bCs/>
        </w:rPr>
        <w:t>difference</w:t>
      </w:r>
      <w:r w:rsidRPr="4D860762">
        <w:rPr>
          <w:rFonts w:eastAsia="Lato"/>
          <w:b/>
          <w:bCs/>
        </w:rPr>
        <w:t xml:space="preserve"> </w:t>
      </w:r>
      <w:r w:rsidR="6AD0C141" w:rsidRPr="4D860762">
        <w:rPr>
          <w:rFonts w:eastAsia="Lato"/>
          <w:b/>
          <w:bCs/>
        </w:rPr>
        <w:t>between</w:t>
      </w:r>
      <w:r w:rsidR="4535B3A1" w:rsidRPr="4D860762">
        <w:rPr>
          <w:rFonts w:eastAsia="Lato"/>
          <w:b/>
          <w:bCs/>
        </w:rPr>
        <w:t xml:space="preserve"> </w:t>
      </w:r>
      <w:r w:rsidRPr="4D860762">
        <w:rPr>
          <w:rFonts w:eastAsia="Lato"/>
          <w:b/>
          <w:bCs/>
        </w:rPr>
        <w:t xml:space="preserve">the Google Cloud </w:t>
      </w:r>
      <w:r w:rsidR="74265DDC" w:rsidRPr="4D860762">
        <w:rPr>
          <w:rFonts w:eastAsia="Lato"/>
          <w:b/>
          <w:bCs/>
        </w:rPr>
        <w:t>p</w:t>
      </w:r>
      <w:r w:rsidRPr="4D860762">
        <w:rPr>
          <w:rFonts w:eastAsia="Lato"/>
          <w:b/>
          <w:bCs/>
        </w:rPr>
        <w:t>latform, Amazon AWS</w:t>
      </w:r>
      <w:r w:rsidR="258D8D0D" w:rsidRPr="4D860762">
        <w:rPr>
          <w:rFonts w:eastAsia="Lato"/>
          <w:b/>
          <w:bCs/>
        </w:rPr>
        <w:t xml:space="preserve"> platform</w:t>
      </w:r>
      <w:r w:rsidRPr="4D860762">
        <w:rPr>
          <w:rFonts w:eastAsia="Lato"/>
          <w:b/>
          <w:bCs/>
        </w:rPr>
        <w:t>, and Microsoft Azure</w:t>
      </w:r>
      <w:r w:rsidR="0438624D" w:rsidRPr="4D860762">
        <w:rPr>
          <w:rFonts w:eastAsia="Lato"/>
          <w:b/>
          <w:bCs/>
        </w:rPr>
        <w:t xml:space="preserve"> platform</w:t>
      </w:r>
      <w:r w:rsidRPr="4D860762">
        <w:rPr>
          <w:rFonts w:eastAsia="Lato"/>
          <w:b/>
          <w:bCs/>
        </w:rPr>
        <w:t xml:space="preserve">.  </w:t>
      </w:r>
      <w:r w:rsidR="33C26E39" w:rsidRPr="4D860762">
        <w:rPr>
          <w:rFonts w:eastAsia="Lato"/>
          <w:b/>
          <w:bCs/>
        </w:rPr>
        <w:t xml:space="preserve">Provide </w:t>
      </w:r>
      <w:r w:rsidRPr="4D860762">
        <w:rPr>
          <w:rFonts w:eastAsia="Lato"/>
          <w:b/>
          <w:bCs/>
        </w:rPr>
        <w:t xml:space="preserve">a recommendation </w:t>
      </w:r>
      <w:r w:rsidR="166A4E7C" w:rsidRPr="4D860762">
        <w:rPr>
          <w:rFonts w:eastAsia="Lato"/>
          <w:b/>
          <w:bCs/>
        </w:rPr>
        <w:t xml:space="preserve">for </w:t>
      </w:r>
      <w:r w:rsidRPr="4D860762">
        <w:rPr>
          <w:rFonts w:eastAsia="Lato"/>
          <w:b/>
          <w:bCs/>
        </w:rPr>
        <w:t>the CTO as to which service provider you would recommend and why.  Be explicit and detailed in your recommendation.</w:t>
      </w:r>
      <w:r w:rsidR="00052BFF">
        <w:br/>
      </w:r>
    </w:p>
    <w:p w14:paraId="6D616EE0" w14:textId="149BC5CC" w:rsidR="001B28A7" w:rsidRPr="001B28A7" w:rsidRDefault="7A4430EC" w:rsidP="0810C4D1">
      <w:pPr>
        <w:pStyle w:val="ListParagraph"/>
        <w:numPr>
          <w:ilvl w:val="0"/>
          <w:numId w:val="11"/>
        </w:numPr>
        <w:spacing w:after="0" w:line="276" w:lineRule="auto"/>
        <w:rPr>
          <w:b/>
          <w:bCs/>
        </w:rPr>
      </w:pPr>
      <w:r w:rsidRPr="743BAE62">
        <w:rPr>
          <w:rFonts w:eastAsia="Lato"/>
          <w:b/>
          <w:bCs/>
        </w:rPr>
        <w:t xml:space="preserve">The CTO </w:t>
      </w:r>
      <w:r w:rsidRPr="4D860762">
        <w:rPr>
          <w:rFonts w:eastAsia="Lato"/>
          <w:b/>
          <w:bCs/>
        </w:rPr>
        <w:t>appr</w:t>
      </w:r>
      <w:r w:rsidR="3967D182" w:rsidRPr="4D860762">
        <w:rPr>
          <w:rFonts w:eastAsia="Lato"/>
          <w:b/>
          <w:bCs/>
        </w:rPr>
        <w:t xml:space="preserve">oved your </w:t>
      </w:r>
      <w:r w:rsidR="00284ECF" w:rsidRPr="4D860762">
        <w:rPr>
          <w:rFonts w:eastAsia="Lato"/>
          <w:b/>
          <w:bCs/>
        </w:rPr>
        <w:t xml:space="preserve">comparative </w:t>
      </w:r>
      <w:r w:rsidRPr="4D860762">
        <w:rPr>
          <w:rFonts w:eastAsia="Lato"/>
          <w:b/>
          <w:bCs/>
        </w:rPr>
        <w:t>analysis between the cl</w:t>
      </w:r>
      <w:r w:rsidRPr="743BAE62">
        <w:rPr>
          <w:rFonts w:eastAsia="Lato"/>
          <w:b/>
          <w:bCs/>
        </w:rPr>
        <w:t>oud service providers (</w:t>
      </w:r>
      <w:proofErr w:type="gramStart"/>
      <w:r w:rsidR="7A82EB85" w:rsidRPr="743BAE62">
        <w:rPr>
          <w:rFonts w:eastAsia="Lato"/>
          <w:b/>
          <w:bCs/>
        </w:rPr>
        <w:t>i.e.</w:t>
      </w:r>
      <w:proofErr w:type="gramEnd"/>
      <w:r w:rsidR="7A82EB85" w:rsidRPr="743BAE62">
        <w:rPr>
          <w:rFonts w:eastAsia="Lato"/>
          <w:b/>
          <w:bCs/>
        </w:rPr>
        <w:t xml:space="preserve"> </w:t>
      </w:r>
      <w:r w:rsidRPr="743BAE62">
        <w:rPr>
          <w:rFonts w:eastAsia="Lato"/>
          <w:b/>
          <w:bCs/>
        </w:rPr>
        <w:t xml:space="preserve">Amazon, Google, and Microsoft).  She has decided to proceed with an </w:t>
      </w:r>
      <w:hyperlink r:id="rId11">
        <w:r w:rsidRPr="0810C4D1">
          <w:rPr>
            <w:rStyle w:val="Hyperlink"/>
            <w:rFonts w:eastAsia="Lato"/>
            <w:b/>
            <w:bCs/>
          </w:rPr>
          <w:t>Amazon Virtual Private Cloud</w:t>
        </w:r>
        <w:r w:rsidR="0876E6D3" w:rsidRPr="0810C4D1">
          <w:rPr>
            <w:rStyle w:val="Hyperlink"/>
            <w:rFonts w:eastAsia="Lato"/>
            <w:b/>
            <w:bCs/>
          </w:rPr>
          <w:t xml:space="preserve"> (Amazon VPC)</w:t>
        </w:r>
      </w:hyperlink>
      <w:r w:rsidRPr="743BAE62">
        <w:rPr>
          <w:rFonts w:eastAsia="Lato"/>
          <w:b/>
          <w:bCs/>
        </w:rPr>
        <w:t xml:space="preserve">.  </w:t>
      </w:r>
      <w:r w:rsidR="05C1793A" w:rsidRPr="743BAE62">
        <w:rPr>
          <w:rFonts w:eastAsia="Lato"/>
          <w:b/>
          <w:bCs/>
        </w:rPr>
        <w:t xml:space="preserve">The </w:t>
      </w:r>
      <w:r w:rsidRPr="4D860762">
        <w:rPr>
          <w:rFonts w:eastAsia="Lato"/>
          <w:b/>
          <w:bCs/>
          <w:shd w:val="clear" w:color="auto" w:fill="FFFFFF"/>
        </w:rPr>
        <w:t>Amazon VPC</w:t>
      </w:r>
      <w:r w:rsidRPr="743BAE62">
        <w:rPr>
          <w:rFonts w:eastAsia="Lato"/>
          <w:b/>
          <w:bCs/>
          <w:shd w:val="clear" w:color="auto" w:fill="FFFFFF"/>
        </w:rPr>
        <w:t xml:space="preserve"> en</w:t>
      </w:r>
      <w:r w:rsidR="0EC6DF12">
        <w:t>a</w:t>
      </w:r>
      <w:r w:rsidRPr="743BAE62">
        <w:rPr>
          <w:rFonts w:eastAsia="Lato"/>
          <w:b/>
          <w:bCs/>
          <w:shd w:val="clear" w:color="auto" w:fill="FFFFFF"/>
        </w:rPr>
        <w:t xml:space="preserve">bles </w:t>
      </w:r>
      <w:r w:rsidR="46617187" w:rsidRPr="743BAE62">
        <w:rPr>
          <w:rFonts w:eastAsia="Lato"/>
          <w:b/>
          <w:bCs/>
          <w:shd w:val="clear" w:color="auto" w:fill="FFFFFF"/>
        </w:rPr>
        <w:t xml:space="preserve">one </w:t>
      </w:r>
      <w:r w:rsidRPr="743BAE62">
        <w:rPr>
          <w:rFonts w:eastAsia="Lato"/>
          <w:b/>
          <w:bCs/>
          <w:shd w:val="clear" w:color="auto" w:fill="FFFFFF"/>
        </w:rPr>
        <w:t>to launch AWS resources into a virtual network</w:t>
      </w:r>
      <w:r w:rsidR="71912C91" w:rsidRPr="743BAE62">
        <w:rPr>
          <w:rFonts w:eastAsia="Lato"/>
          <w:b/>
          <w:bCs/>
          <w:shd w:val="clear" w:color="auto" w:fill="FFFFFF"/>
        </w:rPr>
        <w:t xml:space="preserve">, </w:t>
      </w:r>
      <w:r w:rsidR="30C17471" w:rsidRPr="743BAE62">
        <w:rPr>
          <w:rFonts w:eastAsia="Lato"/>
          <w:b/>
          <w:bCs/>
          <w:shd w:val="clear" w:color="auto" w:fill="FFFFFF"/>
        </w:rPr>
        <w:t xml:space="preserve">which is </w:t>
      </w:r>
      <w:proofErr w:type="gramStart"/>
      <w:r w:rsidR="59110291" w:rsidRPr="4D860762">
        <w:rPr>
          <w:rFonts w:eastAsia="Lato"/>
          <w:b/>
          <w:bCs/>
          <w:shd w:val="clear" w:color="auto" w:fill="FFFFFF"/>
        </w:rPr>
        <w:t>similar to</w:t>
      </w:r>
      <w:proofErr w:type="gramEnd"/>
      <w:r w:rsidR="59110291" w:rsidRPr="4D860762">
        <w:rPr>
          <w:rFonts w:eastAsia="Lato"/>
          <w:b/>
          <w:bCs/>
          <w:shd w:val="clear" w:color="auto" w:fill="FFFFFF"/>
        </w:rPr>
        <w:t xml:space="preserve"> </w:t>
      </w:r>
      <w:r w:rsidRPr="4D860762">
        <w:rPr>
          <w:rFonts w:eastAsia="Lato"/>
          <w:b/>
          <w:bCs/>
          <w:shd w:val="clear" w:color="auto" w:fill="FFFFFF"/>
        </w:rPr>
        <w:t xml:space="preserve">a traditional network that </w:t>
      </w:r>
      <w:r w:rsidR="1422A446" w:rsidRPr="4D860762">
        <w:rPr>
          <w:rFonts w:eastAsia="Lato"/>
          <w:b/>
          <w:bCs/>
          <w:shd w:val="clear" w:color="auto" w:fill="FFFFFF"/>
        </w:rPr>
        <w:t>can be</w:t>
      </w:r>
      <w:r w:rsidRPr="4D860762">
        <w:rPr>
          <w:rFonts w:eastAsia="Lato"/>
          <w:b/>
          <w:bCs/>
          <w:shd w:val="clear" w:color="auto" w:fill="FFFFFF"/>
        </w:rPr>
        <w:t xml:space="preserve"> operate</w:t>
      </w:r>
      <w:r w:rsidR="46E5A3A9" w:rsidRPr="4D860762">
        <w:rPr>
          <w:rFonts w:eastAsia="Lato"/>
          <w:b/>
          <w:bCs/>
          <w:shd w:val="clear" w:color="auto" w:fill="FFFFFF"/>
        </w:rPr>
        <w:t>d</w:t>
      </w:r>
      <w:r w:rsidRPr="4D860762">
        <w:rPr>
          <w:rFonts w:eastAsia="Lato"/>
          <w:b/>
          <w:bCs/>
          <w:shd w:val="clear" w:color="auto" w:fill="FFFFFF"/>
        </w:rPr>
        <w:t xml:space="preserve"> in </w:t>
      </w:r>
      <w:r w:rsidR="262EC214" w:rsidRPr="4D860762">
        <w:rPr>
          <w:rFonts w:eastAsia="Lato"/>
          <w:b/>
          <w:bCs/>
          <w:shd w:val="clear" w:color="auto" w:fill="FFFFFF"/>
        </w:rPr>
        <w:t xml:space="preserve">an </w:t>
      </w:r>
      <w:r w:rsidR="1FFD0826" w:rsidRPr="4D860762">
        <w:rPr>
          <w:rFonts w:eastAsia="Lato"/>
          <w:b/>
          <w:bCs/>
          <w:shd w:val="clear" w:color="auto" w:fill="FFFFFF"/>
        </w:rPr>
        <w:t>on-premises</w:t>
      </w:r>
      <w:r w:rsidRPr="4D860762">
        <w:rPr>
          <w:rFonts w:eastAsia="Lato"/>
          <w:b/>
          <w:bCs/>
          <w:shd w:val="clear" w:color="auto" w:fill="FFFFFF"/>
        </w:rPr>
        <w:t xml:space="preserve"> data center. </w:t>
      </w:r>
      <w:r w:rsidR="28642BC5" w:rsidRPr="4D860762">
        <w:rPr>
          <w:rFonts w:eastAsia="Lato"/>
          <w:b/>
          <w:bCs/>
          <w:shd w:val="clear" w:color="auto" w:fill="FFFFFF"/>
        </w:rPr>
        <w:t>Keep in mind that networking, storage</w:t>
      </w:r>
      <w:r w:rsidR="7F4A4A2F" w:rsidRPr="4D860762">
        <w:rPr>
          <w:rFonts w:eastAsia="Lato"/>
          <w:b/>
          <w:bCs/>
          <w:shd w:val="clear" w:color="auto" w:fill="FFFFFF"/>
        </w:rPr>
        <w:t xml:space="preserve">, </w:t>
      </w:r>
      <w:r w:rsidR="28642BC5" w:rsidRPr="4D860762">
        <w:rPr>
          <w:rFonts w:eastAsia="Lato"/>
          <w:b/>
          <w:bCs/>
          <w:shd w:val="clear" w:color="auto" w:fill="FFFFFF"/>
        </w:rPr>
        <w:t xml:space="preserve">and security associated with a VPC </w:t>
      </w:r>
      <w:r w:rsidR="129FFC42" w:rsidRPr="4D860762">
        <w:rPr>
          <w:rFonts w:eastAsia="Lato"/>
          <w:b/>
          <w:bCs/>
          <w:shd w:val="clear" w:color="auto" w:fill="FFFFFF"/>
        </w:rPr>
        <w:t xml:space="preserve">are as important as the overall </w:t>
      </w:r>
      <w:r w:rsidR="53A49757" w:rsidRPr="4D860762">
        <w:rPr>
          <w:rFonts w:eastAsia="Lato"/>
          <w:b/>
          <w:bCs/>
        </w:rPr>
        <w:t>scalable infrastructure of AWS.</w:t>
      </w:r>
    </w:p>
    <w:p w14:paraId="35D141C4" w14:textId="77777777" w:rsidR="001B28A7" w:rsidRPr="001B28A7" w:rsidRDefault="001B28A7" w:rsidP="4D860762">
      <w:pPr>
        <w:pStyle w:val="ListParagraph"/>
        <w:spacing w:after="0" w:line="276" w:lineRule="auto"/>
        <w:rPr>
          <w:rFonts w:eastAsia="Lato"/>
          <w:b/>
          <w:bCs/>
        </w:rPr>
      </w:pPr>
    </w:p>
    <w:p w14:paraId="05FE2ADF" w14:textId="47004D99" w:rsidR="001B28A7" w:rsidRPr="00515C71" w:rsidRDefault="7A4430EC" w:rsidP="0810C4D1">
      <w:pPr>
        <w:pStyle w:val="ListParagraph"/>
        <w:numPr>
          <w:ilvl w:val="1"/>
          <w:numId w:val="11"/>
        </w:numPr>
        <w:spacing w:after="0" w:line="276" w:lineRule="auto"/>
        <w:rPr>
          <w:rFonts w:eastAsia="Lato"/>
          <w:b/>
          <w:bCs/>
        </w:rPr>
      </w:pPr>
      <w:r w:rsidRPr="743BAE62">
        <w:rPr>
          <w:rFonts w:eastAsia="Lato"/>
          <w:b/>
          <w:bCs/>
          <w:shd w:val="clear" w:color="auto" w:fill="FFFFFF"/>
        </w:rPr>
        <w:lastRenderedPageBreak/>
        <w:t xml:space="preserve">To begin, the CEO would like you to provide the network settings needed to provision two </w:t>
      </w:r>
      <w:r w:rsidR="3F0CB281" w:rsidRPr="743BAE62">
        <w:rPr>
          <w:rFonts w:eastAsia="Lato"/>
          <w:b/>
          <w:bCs/>
          <w:shd w:val="clear" w:color="auto" w:fill="FFFFFF"/>
        </w:rPr>
        <w:t xml:space="preserve">(2) </w:t>
      </w:r>
      <w:r w:rsidRPr="743BAE62">
        <w:rPr>
          <w:rFonts w:eastAsia="Lato"/>
          <w:b/>
          <w:bCs/>
          <w:shd w:val="clear" w:color="auto" w:fill="FFFFFF"/>
        </w:rPr>
        <w:t>subnets</w:t>
      </w:r>
      <w:r w:rsidR="065F93BA" w:rsidRPr="743BAE62">
        <w:rPr>
          <w:rFonts w:eastAsia="Lato"/>
          <w:b/>
          <w:bCs/>
          <w:shd w:val="clear" w:color="auto" w:fill="FFFFFF"/>
        </w:rPr>
        <w:t xml:space="preserve"> </w:t>
      </w:r>
      <w:r w:rsidR="065F93BA" w:rsidRPr="4D860762">
        <w:rPr>
          <w:rFonts w:eastAsia="Lato"/>
          <w:b/>
          <w:bCs/>
          <w:shd w:val="clear" w:color="auto" w:fill="FFFFFF"/>
        </w:rPr>
        <w:t>for the VPC as shown in the table below</w:t>
      </w:r>
      <w:r w:rsidR="3F0CB281" w:rsidRPr="743BAE62">
        <w:rPr>
          <w:rFonts w:eastAsia="Lato"/>
          <w:b/>
          <w:bCs/>
          <w:shd w:val="clear" w:color="auto" w:fill="FFFFFF"/>
        </w:rPr>
        <w:t>:</w:t>
      </w:r>
    </w:p>
    <w:p w14:paraId="41DC242E" w14:textId="77777777" w:rsidR="00515C71" w:rsidRDefault="00515C71" w:rsidP="4D860762">
      <w:pPr>
        <w:spacing w:after="0" w:line="276" w:lineRule="auto"/>
        <w:rPr>
          <w:rFonts w:eastAsia="Lato"/>
          <w:b/>
          <w:bCs/>
        </w:rPr>
      </w:pPr>
    </w:p>
    <w:tbl>
      <w:tblPr>
        <w:tblStyle w:val="TableGrid"/>
        <w:tblW w:w="8835" w:type="dxa"/>
        <w:tblInd w:w="720" w:type="dxa"/>
        <w:tblLook w:val="04A0" w:firstRow="1" w:lastRow="0" w:firstColumn="1" w:lastColumn="0" w:noHBand="0" w:noVBand="1"/>
      </w:tblPr>
      <w:tblGrid>
        <w:gridCol w:w="943"/>
        <w:gridCol w:w="1392"/>
        <w:gridCol w:w="1918"/>
        <w:gridCol w:w="1475"/>
        <w:gridCol w:w="1507"/>
        <w:gridCol w:w="1600"/>
      </w:tblGrid>
      <w:tr w:rsidR="00706160" w:rsidRPr="00706160" w14:paraId="79B9BC00" w14:textId="199A57F3" w:rsidTr="4D860762">
        <w:tc>
          <w:tcPr>
            <w:tcW w:w="94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0000" w:themeFill="text1"/>
          </w:tcPr>
          <w:p w14:paraId="6610D3F2" w14:textId="3546FBE3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</w:rPr>
              <w:t xml:space="preserve">Subnet </w:t>
            </w:r>
          </w:p>
        </w:tc>
        <w:tc>
          <w:tcPr>
            <w:tcW w:w="139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0000" w:themeFill="text1"/>
          </w:tcPr>
          <w:p w14:paraId="2E9FE280" w14:textId="2E660E0F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</w:rPr>
              <w:t>End-User</w:t>
            </w:r>
          </w:p>
        </w:tc>
        <w:tc>
          <w:tcPr>
            <w:tcW w:w="19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0000" w:themeFill="text1"/>
          </w:tcPr>
          <w:p w14:paraId="46C11E71" w14:textId="7DD5A275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</w:rPr>
              <w:t>CIDR</w:t>
            </w:r>
          </w:p>
        </w:tc>
        <w:tc>
          <w:tcPr>
            <w:tcW w:w="148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0000" w:themeFill="text1"/>
          </w:tcPr>
          <w:p w14:paraId="127E182A" w14:textId="0721C31E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</w:rPr>
              <w:t>Network</w:t>
            </w:r>
          </w:p>
        </w:tc>
        <w:tc>
          <w:tcPr>
            <w:tcW w:w="151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0000" w:themeFill="text1"/>
          </w:tcPr>
          <w:p w14:paraId="5D3C90E9" w14:textId="0F17E66C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</w:rPr>
              <w:t>Broadcast</w:t>
            </w:r>
          </w:p>
        </w:tc>
        <w:tc>
          <w:tcPr>
            <w:tcW w:w="157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0000" w:themeFill="text1"/>
          </w:tcPr>
          <w:p w14:paraId="512CB8C1" w14:textId="558043F0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  <w:color w:val="FFFFFF" w:themeColor="background1"/>
              </w:rPr>
            </w:pPr>
            <w:r w:rsidRPr="4D860762">
              <w:rPr>
                <w:rFonts w:eastAsia="Lato"/>
                <w:b/>
                <w:bCs/>
              </w:rPr>
              <w:t>Mask</w:t>
            </w:r>
          </w:p>
        </w:tc>
      </w:tr>
      <w:tr w:rsidR="00706160" w:rsidRPr="00706160" w14:paraId="5B03764D" w14:textId="3BB895C9" w:rsidTr="4D860762">
        <w:tc>
          <w:tcPr>
            <w:tcW w:w="94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56E3BDE" w14:textId="2E63F02F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  <w:shd w:val="clear" w:color="auto" w:fill="FFFFFF"/>
              </w:rPr>
              <w:t>A</w:t>
            </w:r>
          </w:p>
        </w:tc>
        <w:tc>
          <w:tcPr>
            <w:tcW w:w="139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0FB94D4" w14:textId="6598BD5D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  <w:shd w:val="clear" w:color="auto" w:fill="FFFFFF"/>
              </w:rPr>
              <w:t>Developers</w:t>
            </w:r>
          </w:p>
        </w:tc>
        <w:tc>
          <w:tcPr>
            <w:tcW w:w="19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E897968" w14:textId="33F4D223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  <w:shd w:val="clear" w:color="auto" w:fill="FFFFFF"/>
              </w:rPr>
              <w:t>146.38.70.105/20</w:t>
            </w:r>
          </w:p>
        </w:tc>
        <w:sdt>
          <w:sdtPr>
            <w:rPr>
              <w:rFonts w:eastAsia="Lato" w:cstheme="minorHAnsi"/>
              <w:b/>
              <w:i/>
              <w:iCs/>
              <w:shd w:val="clear" w:color="auto" w:fill="FFFFFF"/>
            </w:rPr>
            <w:id w:val="-405601554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12" w:type="dxa"/>
                <w:tcBorders>
                  <w:top w:val="single" w:sz="12" w:space="0" w:color="FFFFFF" w:themeColor="background1"/>
                  <w:left w:val="single" w:sz="12" w:space="0" w:color="FFFFFF" w:themeColor="background1"/>
                  <w:bottom w:val="single" w:sz="12" w:space="0" w:color="FFFFFF" w:themeColor="background1"/>
                  <w:right w:val="single" w:sz="12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14:paraId="470C0103" w14:textId="4FB77EA2" w:rsidR="00515C71" w:rsidRPr="007129BB" w:rsidRDefault="007129BB" w:rsidP="00515C71">
                <w:pPr>
                  <w:spacing w:line="276" w:lineRule="auto"/>
                  <w:rPr>
                    <w:rFonts w:eastAsia="Lato" w:cstheme="minorHAnsi"/>
                    <w:b/>
                    <w:i/>
                    <w:iCs/>
                    <w:shd w:val="clear" w:color="auto" w:fill="FFFFFF"/>
                  </w:rPr>
                </w:pPr>
                <w:r w:rsidRPr="007129BB">
                  <w:rPr>
                    <w:rStyle w:val="PlaceholderText"/>
                    <w:i/>
                    <w:iCs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eastAsia="Lato" w:cstheme="minorHAnsi"/>
              <w:b/>
              <w:i/>
              <w:iCs/>
              <w:shd w:val="clear" w:color="auto" w:fill="FFFFFF"/>
            </w:rPr>
            <w:id w:val="-1798603159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12" w:type="dxa"/>
                <w:tcBorders>
                  <w:top w:val="single" w:sz="12" w:space="0" w:color="FFFFFF" w:themeColor="background1"/>
                  <w:left w:val="single" w:sz="12" w:space="0" w:color="FFFFFF" w:themeColor="background1"/>
                  <w:bottom w:val="single" w:sz="12" w:space="0" w:color="FFFFFF" w:themeColor="background1"/>
                  <w:right w:val="single" w:sz="12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14:paraId="6FB63077" w14:textId="306FCD83" w:rsidR="00515C71" w:rsidRPr="007129BB" w:rsidRDefault="007129BB" w:rsidP="00515C71">
                <w:pPr>
                  <w:spacing w:line="276" w:lineRule="auto"/>
                  <w:rPr>
                    <w:rFonts w:eastAsia="Lato" w:cstheme="minorHAnsi"/>
                    <w:b/>
                    <w:i/>
                    <w:iCs/>
                    <w:shd w:val="clear" w:color="auto" w:fill="FFFFFF"/>
                  </w:rPr>
                </w:pPr>
                <w:r w:rsidRPr="007129BB">
                  <w:rPr>
                    <w:rStyle w:val="PlaceholderText"/>
                    <w:i/>
                    <w:iCs/>
                  </w:rPr>
                  <w:t>Click or tap here to enter text.</w:t>
                </w:r>
              </w:p>
            </w:tc>
          </w:sdtContent>
        </w:sdt>
        <w:sdt>
          <w:sdtPr>
            <w:rPr>
              <w:rFonts w:eastAsia="Lato" w:cstheme="minorHAnsi"/>
              <w:b/>
              <w:i/>
              <w:iCs/>
              <w:shd w:val="clear" w:color="auto" w:fill="FFFFFF"/>
            </w:rPr>
            <w:id w:val="128060521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619" w:type="dxa"/>
                <w:tcBorders>
                  <w:top w:val="single" w:sz="12" w:space="0" w:color="FFFFFF" w:themeColor="background1"/>
                  <w:left w:val="single" w:sz="12" w:space="0" w:color="FFFFFF" w:themeColor="background1"/>
                  <w:bottom w:val="single" w:sz="12" w:space="0" w:color="FFFFFF" w:themeColor="background1"/>
                  <w:right w:val="single" w:sz="12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14:paraId="33571969" w14:textId="2D8EE142" w:rsidR="00515C71" w:rsidRPr="007129BB" w:rsidRDefault="007129BB" w:rsidP="00515C71">
                <w:pPr>
                  <w:spacing w:line="276" w:lineRule="auto"/>
                  <w:rPr>
                    <w:rFonts w:eastAsia="Lato" w:cstheme="minorHAnsi"/>
                    <w:b/>
                    <w:i/>
                    <w:iCs/>
                    <w:shd w:val="clear" w:color="auto" w:fill="FFFFFF"/>
                  </w:rPr>
                </w:pPr>
                <w:r w:rsidRPr="007129BB">
                  <w:rPr>
                    <w:rStyle w:val="PlaceholderText"/>
                    <w:i/>
                    <w:iCs/>
                  </w:rPr>
                  <w:t>Click or tap here to enter text.</w:t>
                </w:r>
              </w:p>
            </w:tc>
          </w:sdtContent>
        </w:sdt>
      </w:tr>
      <w:tr w:rsidR="00706160" w:rsidRPr="00706160" w14:paraId="333BF897" w14:textId="2F769F5F" w:rsidTr="4D860762">
        <w:tc>
          <w:tcPr>
            <w:tcW w:w="94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EDE5AEA" w14:textId="4B020075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  <w:shd w:val="clear" w:color="auto" w:fill="FFFFFF"/>
              </w:rPr>
              <w:t>B</w:t>
            </w:r>
          </w:p>
        </w:tc>
        <w:tc>
          <w:tcPr>
            <w:tcW w:w="1395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3528EEA" w14:textId="6A49E5ED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rFonts w:eastAsia="Lato"/>
                <w:b/>
                <w:bCs/>
                <w:shd w:val="clear" w:color="auto" w:fill="FFFFFF"/>
              </w:rPr>
              <w:t>Marketing</w:t>
            </w:r>
          </w:p>
        </w:tc>
        <w:tc>
          <w:tcPr>
            <w:tcW w:w="192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1415A8F" w14:textId="480F62E5" w:rsidR="00515C71" w:rsidRPr="00706160" w:rsidRDefault="00515C71" w:rsidP="4D860762">
            <w:pPr>
              <w:spacing w:line="276" w:lineRule="auto"/>
              <w:rPr>
                <w:rFonts w:eastAsia="Lato"/>
                <w:b/>
                <w:bCs/>
              </w:rPr>
            </w:pPr>
            <w:r w:rsidRPr="4D860762">
              <w:rPr>
                <w:b/>
                <w:bCs/>
              </w:rPr>
              <w:t>172.31.0.0 /16</w:t>
            </w:r>
          </w:p>
        </w:tc>
        <w:sdt>
          <w:sdtPr>
            <w:rPr>
              <w:b/>
              <w:bCs/>
              <w:i/>
              <w:iCs/>
            </w:rPr>
            <w:id w:val="3446611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12" w:type="dxa"/>
                <w:tcBorders>
                  <w:top w:val="single" w:sz="12" w:space="0" w:color="FFFFFF" w:themeColor="background1"/>
                  <w:left w:val="single" w:sz="12" w:space="0" w:color="FFFFFF" w:themeColor="background1"/>
                  <w:bottom w:val="single" w:sz="12" w:space="0" w:color="FFFFFF" w:themeColor="background1"/>
                  <w:right w:val="single" w:sz="12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14:paraId="4D7C755D" w14:textId="2CC867D0" w:rsidR="00515C71" w:rsidRPr="007129BB" w:rsidRDefault="00515C71" w:rsidP="00515C71">
                <w:pPr>
                  <w:spacing w:line="276" w:lineRule="auto"/>
                  <w:rPr>
                    <w:b/>
                    <w:bCs/>
                    <w:i/>
                    <w:iCs/>
                  </w:rPr>
                </w:pPr>
                <w:r w:rsidRPr="007129BB">
                  <w:rPr>
                    <w:rStyle w:val="PlaceholderText"/>
                    <w:i/>
                    <w:iCs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  <w:i/>
              <w:iCs/>
            </w:rPr>
            <w:id w:val="192267878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412" w:type="dxa"/>
                <w:tcBorders>
                  <w:top w:val="single" w:sz="12" w:space="0" w:color="FFFFFF" w:themeColor="background1"/>
                  <w:left w:val="single" w:sz="12" w:space="0" w:color="FFFFFF" w:themeColor="background1"/>
                  <w:bottom w:val="single" w:sz="12" w:space="0" w:color="FFFFFF" w:themeColor="background1"/>
                  <w:right w:val="single" w:sz="12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14:paraId="0BB8FB22" w14:textId="33CD096F" w:rsidR="00515C71" w:rsidRPr="007129BB" w:rsidRDefault="00515C71" w:rsidP="00515C71">
                <w:pPr>
                  <w:spacing w:line="276" w:lineRule="auto"/>
                  <w:rPr>
                    <w:b/>
                    <w:bCs/>
                    <w:i/>
                    <w:iCs/>
                  </w:rPr>
                </w:pPr>
                <w:r w:rsidRPr="007129BB">
                  <w:rPr>
                    <w:rStyle w:val="PlaceholderText"/>
                    <w:i/>
                    <w:iCs/>
                  </w:rPr>
                  <w:t>Click or tap here to enter text.</w:t>
                </w:r>
              </w:p>
            </w:tc>
          </w:sdtContent>
        </w:sdt>
        <w:sdt>
          <w:sdtPr>
            <w:rPr>
              <w:b/>
              <w:bCs/>
              <w:i/>
              <w:iCs/>
            </w:rPr>
            <w:id w:val="-180176150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1619" w:type="dxa"/>
                <w:tcBorders>
                  <w:top w:val="single" w:sz="12" w:space="0" w:color="FFFFFF" w:themeColor="background1"/>
                  <w:left w:val="single" w:sz="12" w:space="0" w:color="FFFFFF" w:themeColor="background1"/>
                  <w:bottom w:val="single" w:sz="12" w:space="0" w:color="FFFFFF" w:themeColor="background1"/>
                  <w:right w:val="single" w:sz="12" w:space="0" w:color="FFFFFF" w:themeColor="background1"/>
                </w:tcBorders>
                <w:shd w:val="clear" w:color="auto" w:fill="F2F2F2" w:themeFill="background1" w:themeFillShade="F2"/>
                <w:vAlign w:val="center"/>
              </w:tcPr>
              <w:p w14:paraId="74CCCB43" w14:textId="5685CA56" w:rsidR="00515C71" w:rsidRPr="007129BB" w:rsidRDefault="00515C71" w:rsidP="00515C71">
                <w:pPr>
                  <w:spacing w:line="276" w:lineRule="auto"/>
                  <w:rPr>
                    <w:b/>
                    <w:bCs/>
                    <w:i/>
                    <w:iCs/>
                  </w:rPr>
                </w:pPr>
                <w:r w:rsidRPr="007129BB">
                  <w:rPr>
                    <w:rStyle w:val="PlaceholderText"/>
                    <w:i/>
                    <w:iCs/>
                  </w:rPr>
                  <w:t>Click or tap here to enter text.</w:t>
                </w:r>
              </w:p>
            </w:tc>
          </w:sdtContent>
        </w:sdt>
      </w:tr>
    </w:tbl>
    <w:p w14:paraId="5AB5CCD6" w14:textId="77777777" w:rsidR="00515C71" w:rsidRPr="00515C71" w:rsidRDefault="00515C71" w:rsidP="4D860762">
      <w:pPr>
        <w:spacing w:after="0" w:line="276" w:lineRule="auto"/>
        <w:ind w:left="1440"/>
        <w:rPr>
          <w:rFonts w:eastAsia="Lato"/>
          <w:b/>
          <w:bCs/>
        </w:rPr>
      </w:pPr>
    </w:p>
    <w:p w14:paraId="25169CB6" w14:textId="58D01B2B" w:rsidR="09266A4C" w:rsidRPr="00503EFA" w:rsidRDefault="09266A4C" w:rsidP="00503EFA">
      <w:pPr>
        <w:pStyle w:val="ListParagraph"/>
        <w:numPr>
          <w:ilvl w:val="1"/>
          <w:numId w:val="11"/>
        </w:numPr>
        <w:spacing w:after="0" w:line="276" w:lineRule="auto"/>
        <w:rPr>
          <w:rFonts w:eastAsia="Lato"/>
          <w:b/>
          <w:bCs/>
        </w:rPr>
      </w:pPr>
      <w:r w:rsidRPr="00503EFA">
        <w:rPr>
          <w:rFonts w:eastAsia="Lato"/>
          <w:b/>
          <w:bCs/>
        </w:rPr>
        <w:t>Based on your understanding, list the network address, broadcast address, and subnet mask for subnet A and subnet B in the table above.  Perform the necessary calculations and explain how you arrived at your answer.</w:t>
      </w:r>
    </w:p>
    <w:p w14:paraId="7E8EB0AC" w14:textId="5A751F39" w:rsidR="4D860762" w:rsidRDefault="4D860762" w:rsidP="4D860762">
      <w:pPr>
        <w:spacing w:after="0" w:line="240" w:lineRule="auto"/>
        <w:rPr>
          <w:rFonts w:eastAsia="Lato"/>
          <w:b/>
          <w:bCs/>
        </w:rPr>
      </w:pPr>
    </w:p>
    <w:p w14:paraId="247C96D8" w14:textId="4AC59CD1" w:rsidR="071FAAB4" w:rsidRDefault="071FAAB4" w:rsidP="7949B789">
      <w:pPr>
        <w:spacing w:after="0" w:line="240" w:lineRule="auto"/>
        <w:rPr>
          <w:rFonts w:eastAsia="Lato"/>
          <w:b/>
          <w:bCs/>
        </w:rPr>
      </w:pPr>
      <w:r w:rsidRPr="7949B789">
        <w:rPr>
          <w:rFonts w:eastAsia="Lato"/>
          <w:b/>
          <w:bCs/>
        </w:rPr>
        <w:t>To better help you understand IP addressing, IP subnetting, and IP address summarization, review the following AWS documentation prior to answering the questions in this section:</w:t>
      </w:r>
    </w:p>
    <w:p w14:paraId="0CD76938" w14:textId="45032C71" w:rsidR="071FAAB4" w:rsidRDefault="00503EFA" w:rsidP="7949B789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hyperlink r:id="rId12">
        <w:r w:rsidR="071FAAB4" w:rsidRPr="7949B789">
          <w:rPr>
            <w:rStyle w:val="Hyperlink"/>
            <w:rFonts w:eastAsia="Lato"/>
            <w:b/>
            <w:bCs/>
          </w:rPr>
          <w:t>VPCs and subnets</w:t>
        </w:r>
      </w:hyperlink>
      <w:r w:rsidR="071FAAB4" w:rsidRPr="7949B789">
        <w:rPr>
          <w:rFonts w:eastAsia="Lato"/>
          <w:b/>
          <w:bCs/>
        </w:rPr>
        <w:t xml:space="preserve"> </w:t>
      </w:r>
    </w:p>
    <w:p w14:paraId="0F9095E4" w14:textId="28CE0028" w:rsidR="071FAAB4" w:rsidRDefault="00503EFA" w:rsidP="7949B789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hyperlink r:id="rId13">
        <w:r w:rsidR="071FAAB4" w:rsidRPr="7949B789">
          <w:rPr>
            <w:rStyle w:val="Hyperlink"/>
            <w:rFonts w:eastAsia="Lato"/>
            <w:b/>
            <w:bCs/>
          </w:rPr>
          <w:t>CIDR and Peering for VPC and AWS Control Tower</w:t>
        </w:r>
      </w:hyperlink>
      <w:r w:rsidR="071FAAB4" w:rsidRPr="7949B789">
        <w:rPr>
          <w:rFonts w:eastAsia="Lato"/>
          <w:b/>
          <w:bCs/>
        </w:rPr>
        <w:t xml:space="preserve"> </w:t>
      </w:r>
    </w:p>
    <w:p w14:paraId="129F9786" w14:textId="516056F5" w:rsidR="071FAAB4" w:rsidRDefault="00503EFA" w:rsidP="7949B789">
      <w:pPr>
        <w:pStyle w:val="ListParagraph"/>
        <w:numPr>
          <w:ilvl w:val="0"/>
          <w:numId w:val="1"/>
        </w:numPr>
        <w:spacing w:after="0" w:line="240" w:lineRule="auto"/>
        <w:rPr>
          <w:b/>
          <w:bCs/>
        </w:rPr>
      </w:pPr>
      <w:hyperlink r:id="rId14">
        <w:r w:rsidR="071FAAB4" w:rsidRPr="7949B789">
          <w:rPr>
            <w:rStyle w:val="Hyperlink"/>
            <w:rFonts w:eastAsia="Lato"/>
            <w:b/>
            <w:bCs/>
          </w:rPr>
          <w:t>Subnet CIDR reservations</w:t>
        </w:r>
      </w:hyperlink>
    </w:p>
    <w:p w14:paraId="30E4153B" w14:textId="4AE520C2" w:rsidR="7949B789" w:rsidRDefault="7949B789" w:rsidP="7949B789">
      <w:pPr>
        <w:spacing w:after="0" w:line="240" w:lineRule="auto"/>
        <w:rPr>
          <w:rFonts w:eastAsia="Lato"/>
          <w:b/>
          <w:bCs/>
        </w:rPr>
      </w:pPr>
    </w:p>
    <w:p w14:paraId="14A8410D" w14:textId="760C75FE" w:rsidR="00415A6E" w:rsidRPr="009D715B" w:rsidRDefault="1814F9A6" w:rsidP="0810C4D1">
      <w:pPr>
        <w:spacing w:after="0" w:line="240" w:lineRule="auto"/>
        <w:rPr>
          <w:rFonts w:eastAsia="Lato"/>
          <w:b/>
          <w:bCs/>
        </w:rPr>
      </w:pPr>
      <w:r w:rsidRPr="4D860762">
        <w:rPr>
          <w:rFonts w:eastAsia="Lato"/>
          <w:b/>
          <w:bCs/>
        </w:rPr>
        <w:t>Note:</w:t>
      </w:r>
    </w:p>
    <w:p w14:paraId="4540C7E5" w14:textId="5309424A" w:rsidR="0810C4D1" w:rsidRDefault="0810C4D1" w:rsidP="0810C4D1">
      <w:pPr>
        <w:spacing w:after="0" w:line="240" w:lineRule="auto"/>
        <w:rPr>
          <w:rFonts w:eastAsia="Lato"/>
          <w:b/>
          <w:bCs/>
        </w:rPr>
      </w:pPr>
    </w:p>
    <w:p w14:paraId="3D33C280" w14:textId="7080DB08" w:rsidR="70C37894" w:rsidRDefault="70C37894" w:rsidP="4D860762">
      <w:pPr>
        <w:spacing w:after="0" w:line="240" w:lineRule="auto"/>
        <w:rPr>
          <w:rFonts w:eastAsia="Lato"/>
          <w:b/>
          <w:bCs/>
        </w:rPr>
      </w:pPr>
      <w:r w:rsidRPr="4D860762">
        <w:rPr>
          <w:rFonts w:eastAsia="Lato"/>
          <w:b/>
          <w:bCs/>
        </w:rPr>
        <w:t>The key benefit of an Amazon VPC</w:t>
      </w:r>
      <w:r w:rsidR="3E3ED0B0" w:rsidRPr="4D860762">
        <w:rPr>
          <w:rFonts w:eastAsia="Lato"/>
          <w:b/>
          <w:bCs/>
        </w:rPr>
        <w:t xml:space="preserve"> </w:t>
      </w:r>
      <w:r w:rsidR="544E6944" w:rsidRPr="4D860762">
        <w:rPr>
          <w:rFonts w:eastAsia="Lato"/>
          <w:b/>
          <w:bCs/>
        </w:rPr>
        <w:t>(</w:t>
      </w:r>
      <w:r w:rsidRPr="4D860762">
        <w:rPr>
          <w:rFonts w:eastAsia="Lato"/>
          <w:b/>
          <w:bCs/>
        </w:rPr>
        <w:t xml:space="preserve">or </w:t>
      </w:r>
      <w:r w:rsidR="274E2E2A" w:rsidRPr="4D860762">
        <w:rPr>
          <w:rFonts w:eastAsia="Lato"/>
          <w:b/>
          <w:bCs/>
        </w:rPr>
        <w:t xml:space="preserve">a </w:t>
      </w:r>
      <w:r w:rsidRPr="4D860762">
        <w:rPr>
          <w:rFonts w:eastAsia="Lato"/>
          <w:b/>
          <w:bCs/>
        </w:rPr>
        <w:t>virtual private network</w:t>
      </w:r>
      <w:r w:rsidR="733CC105" w:rsidRPr="4D860762">
        <w:rPr>
          <w:rFonts w:eastAsia="Lato"/>
          <w:b/>
          <w:bCs/>
        </w:rPr>
        <w:t>)</w:t>
      </w:r>
      <w:r w:rsidRPr="4D860762">
        <w:rPr>
          <w:rFonts w:eastAsia="Lato"/>
          <w:b/>
          <w:bCs/>
        </w:rPr>
        <w:t xml:space="preserve"> </w:t>
      </w:r>
      <w:r w:rsidR="50EE61BA" w:rsidRPr="4D860762">
        <w:rPr>
          <w:rFonts w:eastAsia="Lato"/>
          <w:b/>
          <w:bCs/>
        </w:rPr>
        <w:t>is that</w:t>
      </w:r>
      <w:r w:rsidRPr="4D860762">
        <w:rPr>
          <w:rFonts w:eastAsia="Lato"/>
          <w:b/>
          <w:bCs/>
        </w:rPr>
        <w:t xml:space="preserve"> </w:t>
      </w:r>
      <w:r w:rsidR="4480A019" w:rsidRPr="4D860762">
        <w:rPr>
          <w:rFonts w:eastAsia="Lato"/>
          <w:b/>
          <w:bCs/>
        </w:rPr>
        <w:t xml:space="preserve">the internal network </w:t>
      </w:r>
      <w:r w:rsidRPr="4D860762">
        <w:rPr>
          <w:rFonts w:eastAsia="Lato"/>
          <w:b/>
          <w:bCs/>
        </w:rPr>
        <w:t>devices are not openly accessible via the Internet</w:t>
      </w:r>
      <w:r w:rsidR="7BD2C210" w:rsidRPr="4D860762">
        <w:rPr>
          <w:rFonts w:eastAsia="Lato"/>
          <w:b/>
          <w:bCs/>
        </w:rPr>
        <w:t xml:space="preserve"> and can only be accessed from within a secure network</w:t>
      </w:r>
      <w:r w:rsidR="1E3D90FA" w:rsidRPr="4D860762">
        <w:rPr>
          <w:rFonts w:eastAsia="Lato"/>
          <w:b/>
          <w:bCs/>
        </w:rPr>
        <w:t>. Thus, it</w:t>
      </w:r>
      <w:r w:rsidR="7BD2C210" w:rsidRPr="4D860762">
        <w:rPr>
          <w:rFonts w:eastAsia="Lato"/>
          <w:b/>
          <w:bCs/>
        </w:rPr>
        <w:t xml:space="preserve"> </w:t>
      </w:r>
      <w:r w:rsidR="23F7D9AD" w:rsidRPr="4D860762">
        <w:rPr>
          <w:rFonts w:eastAsia="Lato"/>
          <w:b/>
          <w:bCs/>
        </w:rPr>
        <w:t xml:space="preserve">keeps the </w:t>
      </w:r>
      <w:r w:rsidRPr="4D860762">
        <w:rPr>
          <w:rFonts w:eastAsia="Lato"/>
          <w:b/>
          <w:bCs/>
        </w:rPr>
        <w:t>proprietary applications and data protected.</w:t>
      </w:r>
    </w:p>
    <w:p w14:paraId="70FCBEA2" w14:textId="57C298AF" w:rsidR="0810C4D1" w:rsidRDefault="0810C4D1" w:rsidP="4D860762">
      <w:pPr>
        <w:spacing w:after="0" w:line="240" w:lineRule="auto"/>
        <w:rPr>
          <w:rFonts w:eastAsia="Lato"/>
          <w:b/>
          <w:bCs/>
        </w:rPr>
      </w:pPr>
    </w:p>
    <w:p w14:paraId="6690A9CB" w14:textId="3181FA0F" w:rsidR="0810C4D1" w:rsidRDefault="34D61E6E" w:rsidP="4D860762">
      <w:pPr>
        <w:spacing w:after="0" w:line="240" w:lineRule="auto"/>
        <w:rPr>
          <w:rFonts w:eastAsia="Lato"/>
          <w:b/>
          <w:bCs/>
        </w:rPr>
      </w:pPr>
      <w:r w:rsidRPr="7949B789">
        <w:rPr>
          <w:b/>
          <w:bCs/>
        </w:rPr>
        <w:t>Classless Internet Domain Routing (CIDR) notation</w:t>
      </w:r>
      <w:r w:rsidR="7141CFC6" w:rsidRPr="7949B789">
        <w:rPr>
          <w:b/>
          <w:bCs/>
        </w:rPr>
        <w:t xml:space="preserve">: </w:t>
      </w:r>
      <w:r w:rsidR="2B835A30" w:rsidRPr="7949B789">
        <w:rPr>
          <w:rFonts w:eastAsia="Lato"/>
          <w:b/>
          <w:bCs/>
        </w:rPr>
        <w:t xml:space="preserve">CIDR was introduced </w:t>
      </w:r>
      <w:proofErr w:type="gramStart"/>
      <w:r w:rsidR="2B835A30" w:rsidRPr="7949B789">
        <w:rPr>
          <w:rFonts w:eastAsia="Lato"/>
          <w:b/>
          <w:bCs/>
        </w:rPr>
        <w:t>as a means to</w:t>
      </w:r>
      <w:proofErr w:type="gramEnd"/>
      <w:r w:rsidR="2B835A30" w:rsidRPr="7949B789">
        <w:rPr>
          <w:rFonts w:eastAsia="Lato"/>
          <w:b/>
          <w:bCs/>
        </w:rPr>
        <w:t xml:space="preserve"> primarily improve address space utilization as a result of the rapid growth of the Internet and growth of the IP routing tables held in the Internet routers. </w:t>
      </w:r>
      <w:r w:rsidR="406C1F13" w:rsidRPr="7949B789">
        <w:rPr>
          <w:rFonts w:eastAsia="Lato"/>
          <w:b/>
          <w:bCs/>
        </w:rPr>
        <w:t xml:space="preserve">Represented by an IP prefix, </w:t>
      </w:r>
      <w:r w:rsidR="2B835A30" w:rsidRPr="7949B789">
        <w:rPr>
          <w:rFonts w:eastAsia="Lato"/>
          <w:b/>
          <w:bCs/>
        </w:rPr>
        <w:t>CIDR moves away from the traditional IP classes (</w:t>
      </w:r>
      <w:r w:rsidR="7D7A5AD3" w:rsidRPr="7949B789">
        <w:rPr>
          <w:rFonts w:eastAsia="Lato"/>
          <w:b/>
          <w:bCs/>
        </w:rPr>
        <w:t>e.g.,</w:t>
      </w:r>
      <w:r w:rsidR="5DDF44BB" w:rsidRPr="7949B789">
        <w:rPr>
          <w:rFonts w:eastAsia="Lato"/>
          <w:b/>
          <w:bCs/>
        </w:rPr>
        <w:t xml:space="preserve"> </w:t>
      </w:r>
      <w:r w:rsidR="2B835A30" w:rsidRPr="7949B789">
        <w:rPr>
          <w:rFonts w:eastAsia="Lato"/>
          <w:b/>
          <w:bCs/>
        </w:rPr>
        <w:t>Class A, Class B, Class C</w:t>
      </w:r>
      <w:r w:rsidR="33A0DBDD" w:rsidRPr="7949B789">
        <w:rPr>
          <w:rFonts w:eastAsia="Lato"/>
          <w:b/>
          <w:bCs/>
        </w:rPr>
        <w:t>,</w:t>
      </w:r>
      <w:r w:rsidR="34294D9C" w:rsidRPr="7949B789">
        <w:rPr>
          <w:rFonts w:eastAsia="Lato"/>
          <w:b/>
          <w:bCs/>
        </w:rPr>
        <w:t xml:space="preserve"> etc.</w:t>
      </w:r>
      <w:r w:rsidR="2B835A30" w:rsidRPr="7949B789">
        <w:rPr>
          <w:rFonts w:eastAsia="Lato"/>
          <w:b/>
          <w:bCs/>
        </w:rPr>
        <w:t>).</w:t>
      </w:r>
      <w:r w:rsidR="46C47C5D" w:rsidRPr="7949B789">
        <w:rPr>
          <w:rFonts w:eastAsia="Lato"/>
          <w:b/>
          <w:bCs/>
        </w:rPr>
        <w:t xml:space="preserve"> </w:t>
      </w:r>
      <w:r w:rsidR="3D31B754" w:rsidRPr="7949B789">
        <w:rPr>
          <w:rFonts w:eastAsia="Lato"/>
          <w:b/>
          <w:bCs/>
        </w:rPr>
        <w:t>S</w:t>
      </w:r>
      <w:r w:rsidRPr="7949B789">
        <w:rPr>
          <w:rFonts w:eastAsia="Lato"/>
          <w:b/>
          <w:bCs/>
        </w:rPr>
        <w:t>ubnet</w:t>
      </w:r>
      <w:r w:rsidR="76AC2E93" w:rsidRPr="7949B789">
        <w:rPr>
          <w:rFonts w:eastAsia="Lato"/>
          <w:b/>
          <w:bCs/>
        </w:rPr>
        <w:t>ting</w:t>
      </w:r>
      <w:r w:rsidRPr="7949B789">
        <w:rPr>
          <w:rFonts w:eastAsia="Lato"/>
          <w:b/>
          <w:bCs/>
        </w:rPr>
        <w:t xml:space="preserve"> </w:t>
      </w:r>
      <w:r w:rsidR="610D30D2" w:rsidRPr="7949B789">
        <w:rPr>
          <w:rFonts w:eastAsia="Lato"/>
          <w:b/>
          <w:bCs/>
        </w:rPr>
        <w:t xml:space="preserve">a </w:t>
      </w:r>
      <w:r w:rsidRPr="7949B789">
        <w:rPr>
          <w:rFonts w:eastAsia="Lato"/>
          <w:b/>
          <w:bCs/>
        </w:rPr>
        <w:t>network address space using CCIDR</w:t>
      </w:r>
      <w:r w:rsidR="43984DB8" w:rsidRPr="7949B789">
        <w:rPr>
          <w:rFonts w:eastAsia="Lato"/>
          <w:b/>
          <w:bCs/>
        </w:rPr>
        <w:t xml:space="preserve"> leads to </w:t>
      </w:r>
      <w:r w:rsidR="3D702DCE" w:rsidRPr="7949B789">
        <w:rPr>
          <w:rFonts w:eastAsia="Lato"/>
          <w:b/>
          <w:bCs/>
        </w:rPr>
        <w:t>an effective</w:t>
      </w:r>
      <w:r w:rsidR="43984DB8" w:rsidRPr="7949B789">
        <w:rPr>
          <w:rFonts w:eastAsia="Lato"/>
          <w:b/>
          <w:bCs/>
        </w:rPr>
        <w:t xml:space="preserve"> IP address space only for the number </w:t>
      </w:r>
      <w:r w:rsidRPr="7949B789">
        <w:rPr>
          <w:rFonts w:eastAsia="Lato"/>
          <w:b/>
          <w:bCs/>
        </w:rPr>
        <w:t xml:space="preserve">of hosts </w:t>
      </w:r>
      <w:r w:rsidR="3584E7E3" w:rsidRPr="7949B789">
        <w:rPr>
          <w:rFonts w:eastAsia="Lato"/>
          <w:b/>
          <w:bCs/>
        </w:rPr>
        <w:t>needed</w:t>
      </w:r>
      <w:r w:rsidRPr="7949B789">
        <w:rPr>
          <w:rFonts w:eastAsia="Lato"/>
          <w:b/>
          <w:bCs/>
        </w:rPr>
        <w:t xml:space="preserve"> without wasting IP addresses. </w:t>
      </w:r>
    </w:p>
    <w:p w14:paraId="72B0FA2D" w14:textId="58571BA3" w:rsidR="0810C4D1" w:rsidRDefault="0810C4D1" w:rsidP="4D860762">
      <w:pPr>
        <w:spacing w:after="0" w:line="240" w:lineRule="auto"/>
        <w:ind w:left="720"/>
        <w:rPr>
          <w:rFonts w:eastAsia="Lato"/>
          <w:b/>
          <w:bCs/>
        </w:rPr>
      </w:pPr>
    </w:p>
    <w:p w14:paraId="371E47A9" w14:textId="75C24117" w:rsidR="00FD408D" w:rsidRDefault="309638C1" w:rsidP="743BAE62">
      <w:pPr>
        <w:pStyle w:val="ListParagraph"/>
        <w:numPr>
          <w:ilvl w:val="0"/>
          <w:numId w:val="11"/>
        </w:numPr>
        <w:spacing w:after="0" w:line="240" w:lineRule="auto"/>
        <w:rPr>
          <w:rFonts w:eastAsia="Lato"/>
          <w:b/>
          <w:bCs/>
          <w:color w:val="FF0000"/>
        </w:rPr>
      </w:pPr>
      <w:r w:rsidRPr="0810C4D1">
        <w:rPr>
          <w:rFonts w:eastAsia="Lato"/>
          <w:b/>
          <w:bCs/>
          <w:color w:val="FF0000"/>
        </w:rPr>
        <w:t xml:space="preserve">Please note the following carefully. </w:t>
      </w:r>
      <w:r w:rsidR="7A4430EC" w:rsidRPr="0810C4D1">
        <w:rPr>
          <w:rFonts w:eastAsia="Lato"/>
          <w:b/>
          <w:bCs/>
          <w:color w:val="FF0000"/>
        </w:rPr>
        <w:t xml:space="preserve">Confirm that you have </w:t>
      </w:r>
      <w:r w:rsidR="7A4430EC" w:rsidRPr="0810C4D1">
        <w:rPr>
          <w:rFonts w:eastAsia="Lato"/>
          <w:b/>
          <w:bCs/>
          <w:color w:val="FF0000"/>
          <w:u w:val="single"/>
        </w:rPr>
        <w:t>stopped</w:t>
      </w:r>
      <w:r w:rsidR="7A4430EC" w:rsidRPr="0810C4D1">
        <w:rPr>
          <w:rFonts w:eastAsia="Lato"/>
          <w:b/>
          <w:bCs/>
          <w:color w:val="FF0000"/>
        </w:rPr>
        <w:t xml:space="preserve"> and </w:t>
      </w:r>
      <w:r w:rsidR="7A4430EC" w:rsidRPr="0810C4D1">
        <w:rPr>
          <w:rFonts w:eastAsia="Lato"/>
          <w:b/>
          <w:bCs/>
          <w:color w:val="FF0000"/>
          <w:u w:val="single"/>
        </w:rPr>
        <w:t>terminated</w:t>
      </w:r>
      <w:r w:rsidR="7A4430EC" w:rsidRPr="0810C4D1">
        <w:rPr>
          <w:rFonts w:eastAsia="Lato"/>
          <w:b/>
          <w:bCs/>
          <w:color w:val="FF0000"/>
        </w:rPr>
        <w:t xml:space="preserve"> your Microsoft Windows virtual machine, </w:t>
      </w:r>
      <w:r w:rsidR="7A4430EC" w:rsidRPr="0810C4D1">
        <w:rPr>
          <w:rFonts w:eastAsia="Lato"/>
          <w:b/>
          <w:bCs/>
          <w:color w:val="FF0000"/>
          <w:u w:val="single"/>
        </w:rPr>
        <w:t>deleted</w:t>
      </w:r>
      <w:r w:rsidR="7A4430EC" w:rsidRPr="0810C4D1">
        <w:rPr>
          <w:rFonts w:eastAsia="Lato"/>
          <w:b/>
          <w:bCs/>
          <w:color w:val="FF0000"/>
        </w:rPr>
        <w:t xml:space="preserve"> your file system from the Amazon EFS console, </w:t>
      </w:r>
      <w:r w:rsidR="7A4430EC" w:rsidRPr="0810C4D1">
        <w:rPr>
          <w:rFonts w:eastAsia="Lato"/>
          <w:b/>
          <w:bCs/>
          <w:color w:val="FF0000"/>
          <w:u w:val="single"/>
        </w:rPr>
        <w:t>deleted</w:t>
      </w:r>
      <w:r w:rsidR="7A4430EC" w:rsidRPr="0810C4D1">
        <w:rPr>
          <w:rFonts w:eastAsia="Lato"/>
          <w:b/>
          <w:bCs/>
          <w:color w:val="FF0000"/>
        </w:rPr>
        <w:t xml:space="preserve"> the contents of your Amazon S3 bucket, and </w:t>
      </w:r>
      <w:r w:rsidR="7A4430EC" w:rsidRPr="0810C4D1">
        <w:rPr>
          <w:rFonts w:eastAsia="Lato"/>
          <w:b/>
          <w:bCs/>
          <w:color w:val="FF0000"/>
          <w:u w:val="single"/>
        </w:rPr>
        <w:t>deleted</w:t>
      </w:r>
      <w:r w:rsidR="7A4430EC" w:rsidRPr="0810C4D1">
        <w:rPr>
          <w:rFonts w:eastAsia="Lato"/>
          <w:b/>
          <w:bCs/>
          <w:color w:val="FF0000"/>
        </w:rPr>
        <w:t xml:space="preserve"> your Amazon S3 bucket.  To confirm, simply type your name below.</w:t>
      </w:r>
    </w:p>
    <w:p w14:paraId="02B1A629" w14:textId="48FBFFD1" w:rsidR="743BAE62" w:rsidRDefault="743BAE62" w:rsidP="743BAE62">
      <w:pPr>
        <w:spacing w:after="0" w:line="240" w:lineRule="auto"/>
        <w:rPr>
          <w:rFonts w:eastAsia="Lato"/>
          <w:b/>
          <w:bCs/>
        </w:rPr>
      </w:pPr>
      <w:bookmarkStart w:id="0" w:name="_Hlk67829976"/>
    </w:p>
    <w:sdt>
      <w:sdtPr>
        <w:rPr>
          <w:rFonts w:eastAsia="Lato" w:cstheme="minorHAnsi"/>
          <w:b/>
          <w:i/>
          <w:iCs/>
          <w:color w:val="808080" w:themeColor="background1" w:themeShade="80"/>
        </w:rPr>
        <w:id w:val="-138498530"/>
        <w:placeholder>
          <w:docPart w:val="DefaultPlaceholder_-1854013440"/>
        </w:placeholder>
      </w:sdtPr>
      <w:sdtEndPr>
        <w:rPr>
          <w:i w:val="0"/>
          <w:iCs w:val="0"/>
        </w:rPr>
      </w:sdtEndPr>
      <w:sdtContent>
        <w:p w14:paraId="4946B82F" w14:textId="11F890B0" w:rsidR="00FD408D" w:rsidRPr="00B3108E" w:rsidRDefault="3A0E0E2E" w:rsidP="743BAE62">
          <w:pPr>
            <w:spacing w:after="0" w:line="240" w:lineRule="auto"/>
            <w:ind w:left="720"/>
            <w:rPr>
              <w:rFonts w:eastAsia="Lato"/>
              <w:b/>
              <w:bCs/>
              <w:color w:val="808080" w:themeColor="background1" w:themeShade="80"/>
            </w:rPr>
          </w:pPr>
          <w:r w:rsidRPr="743BAE62">
            <w:rPr>
              <w:rFonts w:eastAsia="Lato"/>
              <w:b/>
              <w:bCs/>
              <w:i/>
              <w:iCs/>
              <w:color w:val="808080" w:themeColor="background1" w:themeShade="80"/>
            </w:rPr>
            <w:t>Click or tap here to enter your name.</w:t>
          </w:r>
        </w:p>
      </w:sdtContent>
    </w:sdt>
    <w:bookmarkEnd w:id="0" w:displacedByCustomXml="prev"/>
    <w:p w14:paraId="74D77A7F" w14:textId="48288048" w:rsidR="743BAE62" w:rsidRDefault="743BAE62" w:rsidP="743BAE62">
      <w:pPr>
        <w:spacing w:after="0" w:line="240" w:lineRule="auto"/>
        <w:ind w:left="720"/>
        <w:rPr>
          <w:rFonts w:eastAsia="Lato"/>
          <w:b/>
          <w:bCs/>
          <w:i/>
          <w:iCs/>
          <w:color w:val="808080" w:themeColor="background1" w:themeShade="80"/>
        </w:rPr>
      </w:pPr>
    </w:p>
    <w:p w14:paraId="7748C7E8" w14:textId="1451C200" w:rsidR="743BAE62" w:rsidRDefault="743BAE62" w:rsidP="0810C4D1">
      <w:pPr>
        <w:spacing w:after="0" w:line="240" w:lineRule="auto"/>
        <w:ind w:left="720"/>
        <w:rPr>
          <w:rFonts w:eastAsia="Lato"/>
          <w:b/>
          <w:bCs/>
          <w:i/>
          <w:iCs/>
          <w:color w:val="808080" w:themeColor="background1" w:themeShade="80"/>
        </w:rPr>
      </w:pPr>
    </w:p>
    <w:sectPr w:rsidR="743BAE62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D1BA8" w14:textId="77777777" w:rsidR="00C2187D" w:rsidRDefault="00C2187D" w:rsidP="009D715B">
      <w:pPr>
        <w:spacing w:after="0" w:line="240" w:lineRule="auto"/>
      </w:pPr>
      <w:r>
        <w:separator/>
      </w:r>
    </w:p>
  </w:endnote>
  <w:endnote w:type="continuationSeparator" w:id="0">
    <w:p w14:paraId="0C629867" w14:textId="77777777" w:rsidR="00C2187D" w:rsidRDefault="00C2187D" w:rsidP="009D7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ato">
    <w:altName w:val="Segoe U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A44D6" w14:textId="2F04221D" w:rsidR="009D715B" w:rsidRPr="000E7B41" w:rsidRDefault="000E7B41" w:rsidP="009D715B">
    <w:pPr>
      <w:jc w:val="center"/>
      <w:rPr>
        <w:i/>
        <w:iCs/>
      </w:rPr>
    </w:pPr>
    <w:bookmarkStart w:id="2" w:name="_Hlk67829476"/>
    <w:bookmarkStart w:id="3" w:name="_Hlk67829477"/>
    <w:bookmarkStart w:id="4" w:name="_Hlk67830448"/>
    <w:bookmarkStart w:id="5" w:name="_Hlk67830449"/>
    <w:r w:rsidRPr="000E7B41">
      <w:rPr>
        <w:i/>
        <w:iCs/>
      </w:rPr>
      <w:t>E</w:t>
    </w:r>
    <w:r w:rsidR="009D715B" w:rsidRPr="000E7B41">
      <w:rPr>
        <w:i/>
        <w:iCs/>
      </w:rPr>
      <w:t>xport</w:t>
    </w:r>
    <w:r>
      <w:rPr>
        <w:i/>
        <w:iCs/>
      </w:rPr>
      <w:t>/print</w:t>
    </w:r>
    <w:r w:rsidR="009D715B" w:rsidRPr="000E7B41">
      <w:rPr>
        <w:i/>
        <w:iCs/>
      </w:rPr>
      <w:t xml:space="preserve"> your </w:t>
    </w:r>
    <w:r w:rsidRPr="000E7B41">
      <w:rPr>
        <w:i/>
        <w:iCs/>
      </w:rPr>
      <w:t xml:space="preserve">completed </w:t>
    </w:r>
    <w:r w:rsidR="009D715B" w:rsidRPr="000E7B41">
      <w:rPr>
        <w:i/>
        <w:iCs/>
      </w:rPr>
      <w:t xml:space="preserve">file as a PDF and upload to </w:t>
    </w:r>
    <w:r w:rsidRPr="000E7B41">
      <w:rPr>
        <w:i/>
        <w:iCs/>
      </w:rPr>
      <w:t>your</w:t>
    </w:r>
    <w:r w:rsidR="009D715B" w:rsidRPr="000E7B41">
      <w:rPr>
        <w:i/>
        <w:iCs/>
      </w:rPr>
      <w:t xml:space="preserve"> LEO/Assignments folder.</w:t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F0015" w14:textId="77777777" w:rsidR="00C2187D" w:rsidRDefault="00C2187D" w:rsidP="009D715B">
      <w:pPr>
        <w:spacing w:after="0" w:line="240" w:lineRule="auto"/>
      </w:pPr>
      <w:r>
        <w:separator/>
      </w:r>
    </w:p>
  </w:footnote>
  <w:footnote w:type="continuationSeparator" w:id="0">
    <w:p w14:paraId="066215FA" w14:textId="77777777" w:rsidR="00C2187D" w:rsidRDefault="00C2187D" w:rsidP="009D7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2BEB3" w14:textId="75D0B7D6" w:rsidR="009D715B" w:rsidRPr="000E7B41" w:rsidRDefault="009D715B" w:rsidP="009D715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b/>
        <w:bCs/>
        <w:color w:val="000000"/>
      </w:rPr>
    </w:pPr>
    <w:r w:rsidRPr="000E7B41">
      <w:rPr>
        <w:b/>
        <w:bCs/>
        <w:color w:val="000000"/>
      </w:rPr>
      <w:t>Week 2 Project Template</w:t>
    </w:r>
    <w:r w:rsidRPr="000E7B41">
      <w:rPr>
        <w:b/>
        <w:bCs/>
        <w:color w:val="000000"/>
      </w:rPr>
      <w:tab/>
    </w:r>
    <w:r w:rsidRPr="000E7B41">
      <w:rPr>
        <w:b/>
        <w:bCs/>
        <w:color w:val="000000"/>
      </w:rPr>
      <w:tab/>
    </w:r>
    <w:bookmarkStart w:id="1" w:name="_Hlk67894626"/>
    <w:r w:rsidRPr="000E7B41">
      <w:rPr>
        <w:b/>
        <w:bCs/>
        <w:color w:val="000000"/>
        <w:highlight w:val="yellow"/>
      </w:rPr>
      <w:t>[</w:t>
    </w:r>
    <w:r w:rsidR="00706160">
      <w:rPr>
        <w:b/>
        <w:bCs/>
        <w:color w:val="000000"/>
        <w:highlight w:val="yellow"/>
      </w:rPr>
      <w:t>ENTER YOUR NAME HERE</w:t>
    </w:r>
    <w:r w:rsidRPr="000E7B41">
      <w:rPr>
        <w:b/>
        <w:bCs/>
        <w:color w:val="000000"/>
        <w:highlight w:val="yellow"/>
      </w:rPr>
      <w:t>]</w:t>
    </w:r>
    <w:bookmarkEnd w:id="1"/>
  </w:p>
  <w:p w14:paraId="1E3E7185" w14:textId="77777777" w:rsidR="009D715B" w:rsidRDefault="009D71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6D7D"/>
    <w:multiLevelType w:val="multilevel"/>
    <w:tmpl w:val="490829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CF05C0"/>
    <w:multiLevelType w:val="multilevel"/>
    <w:tmpl w:val="86423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E86192"/>
    <w:multiLevelType w:val="multilevel"/>
    <w:tmpl w:val="AEB4DE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7C74B9"/>
    <w:multiLevelType w:val="hybridMultilevel"/>
    <w:tmpl w:val="6F220B5A"/>
    <w:lvl w:ilvl="0" w:tplc="E3AA7D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BA5A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E67F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8634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1AB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7CF9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2B1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3674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18F4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C1778"/>
    <w:multiLevelType w:val="hybridMultilevel"/>
    <w:tmpl w:val="2FF2B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E4136"/>
    <w:multiLevelType w:val="hybridMultilevel"/>
    <w:tmpl w:val="CF42B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0203C"/>
    <w:multiLevelType w:val="hybridMultilevel"/>
    <w:tmpl w:val="B9D807F6"/>
    <w:lvl w:ilvl="0" w:tplc="CFC2E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2AFF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729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B0CD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2248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B02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4D5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F228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32F4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A2E16"/>
    <w:multiLevelType w:val="multilevel"/>
    <w:tmpl w:val="63342E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8A463E"/>
    <w:multiLevelType w:val="multilevel"/>
    <w:tmpl w:val="05CEFB2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C40224"/>
    <w:multiLevelType w:val="hybridMultilevel"/>
    <w:tmpl w:val="75F84CA6"/>
    <w:lvl w:ilvl="0" w:tplc="FB7C4E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540A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98D9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EC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781E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5073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021D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9600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D467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61BE7"/>
    <w:multiLevelType w:val="multilevel"/>
    <w:tmpl w:val="421223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10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ocumentProtection w:formatting="1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A6E"/>
    <w:rsid w:val="00052BFF"/>
    <w:rsid w:val="000B1F3B"/>
    <w:rsid w:val="000E7B41"/>
    <w:rsid w:val="001B28A7"/>
    <w:rsid w:val="001CBAD2"/>
    <w:rsid w:val="00284ECF"/>
    <w:rsid w:val="002F05EC"/>
    <w:rsid w:val="00415A6E"/>
    <w:rsid w:val="00503EFA"/>
    <w:rsid w:val="00515C71"/>
    <w:rsid w:val="00706160"/>
    <w:rsid w:val="007129BB"/>
    <w:rsid w:val="008609F0"/>
    <w:rsid w:val="009D715B"/>
    <w:rsid w:val="00B3108E"/>
    <w:rsid w:val="00B423DE"/>
    <w:rsid w:val="00B75835"/>
    <w:rsid w:val="00C2187D"/>
    <w:rsid w:val="00C544C0"/>
    <w:rsid w:val="00FA0888"/>
    <w:rsid w:val="00FD0AF5"/>
    <w:rsid w:val="00FD408D"/>
    <w:rsid w:val="01C6F8EB"/>
    <w:rsid w:val="02015002"/>
    <w:rsid w:val="025B3031"/>
    <w:rsid w:val="0281EAF2"/>
    <w:rsid w:val="032AE41F"/>
    <w:rsid w:val="03515502"/>
    <w:rsid w:val="03FCE582"/>
    <w:rsid w:val="0438624D"/>
    <w:rsid w:val="043A3497"/>
    <w:rsid w:val="047CDA5E"/>
    <w:rsid w:val="05B98BB4"/>
    <w:rsid w:val="05C1793A"/>
    <w:rsid w:val="05EF364E"/>
    <w:rsid w:val="063DAC83"/>
    <w:rsid w:val="065F93BA"/>
    <w:rsid w:val="071FAAB4"/>
    <w:rsid w:val="072981F0"/>
    <w:rsid w:val="07D3932F"/>
    <w:rsid w:val="07D87049"/>
    <w:rsid w:val="07D97CE4"/>
    <w:rsid w:val="0810C4D1"/>
    <w:rsid w:val="085A8480"/>
    <w:rsid w:val="0876E6D3"/>
    <w:rsid w:val="09266A4C"/>
    <w:rsid w:val="094F3607"/>
    <w:rsid w:val="0967F28A"/>
    <w:rsid w:val="0A1D8101"/>
    <w:rsid w:val="0A8F6C96"/>
    <w:rsid w:val="0C0491D3"/>
    <w:rsid w:val="0C1DD625"/>
    <w:rsid w:val="0C2A09A8"/>
    <w:rsid w:val="0D120845"/>
    <w:rsid w:val="0E991BC2"/>
    <w:rsid w:val="0E9A82FF"/>
    <w:rsid w:val="0EC6DF12"/>
    <w:rsid w:val="0F83F7A0"/>
    <w:rsid w:val="103B0890"/>
    <w:rsid w:val="11681891"/>
    <w:rsid w:val="11D6D8F1"/>
    <w:rsid w:val="12497C89"/>
    <w:rsid w:val="129FFC42"/>
    <w:rsid w:val="13594487"/>
    <w:rsid w:val="14063F8B"/>
    <w:rsid w:val="1422A446"/>
    <w:rsid w:val="15E12F1C"/>
    <w:rsid w:val="166A4E7C"/>
    <w:rsid w:val="174D3264"/>
    <w:rsid w:val="176C6B9E"/>
    <w:rsid w:val="1814F9A6"/>
    <w:rsid w:val="190F3DC6"/>
    <w:rsid w:val="191D1406"/>
    <w:rsid w:val="195B960E"/>
    <w:rsid w:val="19B836F3"/>
    <w:rsid w:val="19E1EAD6"/>
    <w:rsid w:val="1A81746C"/>
    <w:rsid w:val="1B54FCF5"/>
    <w:rsid w:val="1B82EA31"/>
    <w:rsid w:val="1C3EB07A"/>
    <w:rsid w:val="1CD36273"/>
    <w:rsid w:val="1D2AAB77"/>
    <w:rsid w:val="1D37EBE8"/>
    <w:rsid w:val="1DF4B30E"/>
    <w:rsid w:val="1E061056"/>
    <w:rsid w:val="1E0D6569"/>
    <w:rsid w:val="1E3D90FA"/>
    <w:rsid w:val="1F09CF99"/>
    <w:rsid w:val="1F796AD4"/>
    <w:rsid w:val="1FD6E6B7"/>
    <w:rsid w:val="1FFD0826"/>
    <w:rsid w:val="214D7F96"/>
    <w:rsid w:val="22175B14"/>
    <w:rsid w:val="2268CF50"/>
    <w:rsid w:val="2275F5C1"/>
    <w:rsid w:val="237DD609"/>
    <w:rsid w:val="23F7D9AD"/>
    <w:rsid w:val="24376E91"/>
    <w:rsid w:val="2462BDBF"/>
    <w:rsid w:val="24BB666B"/>
    <w:rsid w:val="258D8D0D"/>
    <w:rsid w:val="25CC9FD2"/>
    <w:rsid w:val="25D33EF2"/>
    <w:rsid w:val="262EC214"/>
    <w:rsid w:val="265E1485"/>
    <w:rsid w:val="274E2E2A"/>
    <w:rsid w:val="28642BC5"/>
    <w:rsid w:val="28A80AA2"/>
    <w:rsid w:val="28F4BC46"/>
    <w:rsid w:val="2972575D"/>
    <w:rsid w:val="29861110"/>
    <w:rsid w:val="29FFFC26"/>
    <w:rsid w:val="2B835A30"/>
    <w:rsid w:val="2BE59519"/>
    <w:rsid w:val="2D1C3A63"/>
    <w:rsid w:val="2D809B31"/>
    <w:rsid w:val="2E3E2B69"/>
    <w:rsid w:val="2EB71CF0"/>
    <w:rsid w:val="2F066B5E"/>
    <w:rsid w:val="2F7C6676"/>
    <w:rsid w:val="2FB713F2"/>
    <w:rsid w:val="3088E772"/>
    <w:rsid w:val="309638C1"/>
    <w:rsid w:val="30C17471"/>
    <w:rsid w:val="30E0CD74"/>
    <w:rsid w:val="310B6AEB"/>
    <w:rsid w:val="31315F34"/>
    <w:rsid w:val="316DE960"/>
    <w:rsid w:val="31A405A8"/>
    <w:rsid w:val="31A91BCE"/>
    <w:rsid w:val="32894525"/>
    <w:rsid w:val="329B9D10"/>
    <w:rsid w:val="333B5384"/>
    <w:rsid w:val="33A0DBDD"/>
    <w:rsid w:val="33C26E39"/>
    <w:rsid w:val="34251586"/>
    <w:rsid w:val="34294D9C"/>
    <w:rsid w:val="344DCE12"/>
    <w:rsid w:val="3458B5AB"/>
    <w:rsid w:val="34602566"/>
    <w:rsid w:val="34D61E6E"/>
    <w:rsid w:val="353AA6E7"/>
    <w:rsid w:val="3584E7E3"/>
    <w:rsid w:val="36008001"/>
    <w:rsid w:val="3681063F"/>
    <w:rsid w:val="36D77D67"/>
    <w:rsid w:val="38734DC8"/>
    <w:rsid w:val="38FC379D"/>
    <w:rsid w:val="39131CB9"/>
    <w:rsid w:val="3922B70C"/>
    <w:rsid w:val="3967D182"/>
    <w:rsid w:val="3A0E0E2E"/>
    <w:rsid w:val="3A751C41"/>
    <w:rsid w:val="3AF7FE46"/>
    <w:rsid w:val="3BDE0654"/>
    <w:rsid w:val="3C16FF0E"/>
    <w:rsid w:val="3C5B715F"/>
    <w:rsid w:val="3D31B754"/>
    <w:rsid w:val="3D702DCE"/>
    <w:rsid w:val="3D7CF167"/>
    <w:rsid w:val="3DDCFFD2"/>
    <w:rsid w:val="3E3ED0B0"/>
    <w:rsid w:val="3EDE3EF6"/>
    <w:rsid w:val="3EE1A38D"/>
    <w:rsid w:val="3F0CB281"/>
    <w:rsid w:val="3FAAC6DE"/>
    <w:rsid w:val="406C1F13"/>
    <w:rsid w:val="4083ED3F"/>
    <w:rsid w:val="40F5064D"/>
    <w:rsid w:val="410952B2"/>
    <w:rsid w:val="41578D15"/>
    <w:rsid w:val="42B070F5"/>
    <w:rsid w:val="42D737F4"/>
    <w:rsid w:val="43045CB4"/>
    <w:rsid w:val="43984DB8"/>
    <w:rsid w:val="43BEBD0B"/>
    <w:rsid w:val="442AA089"/>
    <w:rsid w:val="4480A019"/>
    <w:rsid w:val="450DBDB3"/>
    <w:rsid w:val="4535B3A1"/>
    <w:rsid w:val="455A8D6C"/>
    <w:rsid w:val="45E92B48"/>
    <w:rsid w:val="46617187"/>
    <w:rsid w:val="46C47C5D"/>
    <w:rsid w:val="46E212A6"/>
    <w:rsid w:val="46E5A3A9"/>
    <w:rsid w:val="46F65DCD"/>
    <w:rsid w:val="484D74A8"/>
    <w:rsid w:val="488885D3"/>
    <w:rsid w:val="48C1CD4E"/>
    <w:rsid w:val="4A245634"/>
    <w:rsid w:val="4A46BC7D"/>
    <w:rsid w:val="4A4E21F0"/>
    <w:rsid w:val="4A9AC334"/>
    <w:rsid w:val="4C2078BB"/>
    <w:rsid w:val="4C8093C5"/>
    <w:rsid w:val="4D3AEE78"/>
    <w:rsid w:val="4D4BA7DE"/>
    <w:rsid w:val="4D860762"/>
    <w:rsid w:val="4E3AA8E2"/>
    <w:rsid w:val="4EE7783F"/>
    <w:rsid w:val="4EF7C757"/>
    <w:rsid w:val="4FA8504F"/>
    <w:rsid w:val="5012BCCD"/>
    <w:rsid w:val="50178115"/>
    <w:rsid w:val="50B67A02"/>
    <w:rsid w:val="50EE61BA"/>
    <w:rsid w:val="528CACBC"/>
    <w:rsid w:val="5390274F"/>
    <w:rsid w:val="53A184DC"/>
    <w:rsid w:val="53A49757"/>
    <w:rsid w:val="53F084EB"/>
    <w:rsid w:val="544E6944"/>
    <w:rsid w:val="546A52A6"/>
    <w:rsid w:val="547B336E"/>
    <w:rsid w:val="55811CF7"/>
    <w:rsid w:val="55EF6204"/>
    <w:rsid w:val="5663A513"/>
    <w:rsid w:val="56C04252"/>
    <w:rsid w:val="56CC5100"/>
    <w:rsid w:val="56E29D70"/>
    <w:rsid w:val="56F98BEB"/>
    <w:rsid w:val="574428C5"/>
    <w:rsid w:val="590C2260"/>
    <w:rsid w:val="59110291"/>
    <w:rsid w:val="5ACF9C40"/>
    <w:rsid w:val="5BDE37E5"/>
    <w:rsid w:val="5C0747E1"/>
    <w:rsid w:val="5C8B93BB"/>
    <w:rsid w:val="5DDF44BB"/>
    <w:rsid w:val="5F5C1065"/>
    <w:rsid w:val="5FE27970"/>
    <w:rsid w:val="5FF15EFC"/>
    <w:rsid w:val="6050F979"/>
    <w:rsid w:val="609880AB"/>
    <w:rsid w:val="60B1A908"/>
    <w:rsid w:val="610D30D2"/>
    <w:rsid w:val="619D7E75"/>
    <w:rsid w:val="6234510C"/>
    <w:rsid w:val="6240E8B9"/>
    <w:rsid w:val="626FFFB5"/>
    <w:rsid w:val="6274B474"/>
    <w:rsid w:val="629CBEDE"/>
    <w:rsid w:val="62D4CF6C"/>
    <w:rsid w:val="63D86902"/>
    <w:rsid w:val="646867A4"/>
    <w:rsid w:val="65851A2B"/>
    <w:rsid w:val="65DB978E"/>
    <w:rsid w:val="66395D1F"/>
    <w:rsid w:val="6705DE2D"/>
    <w:rsid w:val="6708C184"/>
    <w:rsid w:val="6724D30C"/>
    <w:rsid w:val="67FC70E1"/>
    <w:rsid w:val="68C33D7F"/>
    <w:rsid w:val="68DEE254"/>
    <w:rsid w:val="6919FF90"/>
    <w:rsid w:val="6A79DD9F"/>
    <w:rsid w:val="6AD0C141"/>
    <w:rsid w:val="6B57DE3C"/>
    <w:rsid w:val="6C989A17"/>
    <w:rsid w:val="6D75218A"/>
    <w:rsid w:val="6DA1885D"/>
    <w:rsid w:val="6DEB690F"/>
    <w:rsid w:val="6E083001"/>
    <w:rsid w:val="6E4E1522"/>
    <w:rsid w:val="6E598BCF"/>
    <w:rsid w:val="702ADF63"/>
    <w:rsid w:val="705BEE24"/>
    <w:rsid w:val="70C37894"/>
    <w:rsid w:val="70EA25DC"/>
    <w:rsid w:val="7141CFC6"/>
    <w:rsid w:val="714297C0"/>
    <w:rsid w:val="71912C91"/>
    <w:rsid w:val="719271F4"/>
    <w:rsid w:val="726BC727"/>
    <w:rsid w:val="733CC105"/>
    <w:rsid w:val="7351370B"/>
    <w:rsid w:val="736A087C"/>
    <w:rsid w:val="739775C5"/>
    <w:rsid w:val="74265DDC"/>
    <w:rsid w:val="743BAE62"/>
    <w:rsid w:val="7583FD76"/>
    <w:rsid w:val="75BD76E4"/>
    <w:rsid w:val="75F357CB"/>
    <w:rsid w:val="76AC2E93"/>
    <w:rsid w:val="76EC6C35"/>
    <w:rsid w:val="7740A49D"/>
    <w:rsid w:val="777B40E8"/>
    <w:rsid w:val="77902AD7"/>
    <w:rsid w:val="77AF3577"/>
    <w:rsid w:val="784C3A78"/>
    <w:rsid w:val="784CBBC5"/>
    <w:rsid w:val="78564101"/>
    <w:rsid w:val="78C0523E"/>
    <w:rsid w:val="78E76ED9"/>
    <w:rsid w:val="7949B789"/>
    <w:rsid w:val="7A4430EC"/>
    <w:rsid w:val="7A642744"/>
    <w:rsid w:val="7A82EB85"/>
    <w:rsid w:val="7BD2C210"/>
    <w:rsid w:val="7D7A5AD3"/>
    <w:rsid w:val="7F29745E"/>
    <w:rsid w:val="7F4A4A2F"/>
    <w:rsid w:val="7F96D903"/>
    <w:rsid w:val="7FE1A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B797710"/>
  <w15:docId w15:val="{019AEFCD-645C-40BA-9C6B-EEF05FAA2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7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15B"/>
  </w:style>
  <w:style w:type="paragraph" w:styleId="Footer">
    <w:name w:val="footer"/>
    <w:basedOn w:val="Normal"/>
    <w:link w:val="FooterChar"/>
    <w:uiPriority w:val="99"/>
    <w:unhideWhenUsed/>
    <w:rsid w:val="009D71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15B"/>
  </w:style>
  <w:style w:type="paragraph" w:styleId="ListParagraph">
    <w:name w:val="List Paragraph"/>
    <w:basedOn w:val="Normal"/>
    <w:uiPriority w:val="34"/>
    <w:qFormat/>
    <w:rsid w:val="00FD408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D408D"/>
    <w:rPr>
      <w:color w:val="808080"/>
    </w:rPr>
  </w:style>
  <w:style w:type="table" w:styleId="TableGrid">
    <w:name w:val="Table Grid"/>
    <w:basedOn w:val="TableNormal"/>
    <w:uiPriority w:val="39"/>
    <w:rsid w:val="00515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docs.aws.amazon.com/controltower/latest/userguide/vpc-ct-cidr.html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docs.aws.amazon.com/vpc/latest/userguide/VPC_Subnet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cs.aws.amazon.com/vpc/latest/userguide/what-is-amazon-vpc.htm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docs.aws.amazon.com/efs/latest/ug/how-it-works.htm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docs.aws.amazon.com/vpc/latest/userguide/subnet-cidr-reservation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3FA3FA-D2D7-4EF5-BF86-C2E0FD701F2B}"/>
      </w:docPartPr>
      <w:docPartBody>
        <w:p w:rsidR="00C16FAB" w:rsidRDefault="00FA0888">
          <w:r w:rsidRPr="003139D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Lato">
    <w:altName w:val="Segoe UI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888"/>
    <w:rsid w:val="007A5562"/>
    <w:rsid w:val="007C0BB0"/>
    <w:rsid w:val="00C16FAB"/>
    <w:rsid w:val="00FA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088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e9da2d90-a916-4f1f-9fb4-a53c3a377dc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5AFC923942F44394015FC37C62B523" ma:contentTypeVersion="12" ma:contentTypeDescription="Create a new document." ma:contentTypeScope="" ma:versionID="8972c74776c6120667a538884272b4ff">
  <xsd:schema xmlns:xsd="http://www.w3.org/2001/XMLSchema" xmlns:xs="http://www.w3.org/2001/XMLSchema" xmlns:p="http://schemas.microsoft.com/office/2006/metadata/properties" xmlns:ns2="e9da2d90-a916-4f1f-9fb4-a53c3a377dc2" xmlns:ns3="59228fa8-f0e1-4cbf-8347-1e34ef5728a0" targetNamespace="http://schemas.microsoft.com/office/2006/metadata/properties" ma:root="true" ma:fieldsID="b0c8091f3423a3f0aafcc7593fea4068" ns2:_="" ns3:_="">
    <xsd:import namespace="e9da2d90-a916-4f1f-9fb4-a53c3a377dc2"/>
    <xsd:import namespace="59228fa8-f0e1-4cbf-8347-1e34ef5728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a2d90-a916-4f1f-9fb4-a53c3a377d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scription="Check status..." ma:format="Dropdown" ma:internalName="Stat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228fa8-f0e1-4cbf-8347-1e34ef5728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6D4C2-0C66-4C80-BDE7-43F8F0922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7262B4-48DB-47BB-891B-8BA52B0DDB2D}">
  <ds:schemaRefs>
    <ds:schemaRef ds:uri="http://schemas.microsoft.com/office/2006/metadata/properties"/>
    <ds:schemaRef ds:uri="http://schemas.microsoft.com/office/infopath/2007/PartnerControls"/>
    <ds:schemaRef ds:uri="e9da2d90-a916-4f1f-9fb4-a53c3a377dc2"/>
  </ds:schemaRefs>
</ds:datastoreItem>
</file>

<file path=customXml/itemProps3.xml><?xml version="1.0" encoding="utf-8"?>
<ds:datastoreItem xmlns:ds="http://schemas.openxmlformats.org/officeDocument/2006/customXml" ds:itemID="{5AF9E743-BB7B-43CD-88CA-F657BF813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da2d90-a916-4f1f-9fb4-a53c3a377dc2"/>
    <ds:schemaRef ds:uri="59228fa8-f0e1-4cbf-8347-1e34ef5728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812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Lawrence Awuah</cp:lastModifiedBy>
  <cp:revision>20</cp:revision>
  <dcterms:created xsi:type="dcterms:W3CDTF">2021-03-28T17:12:00Z</dcterms:created>
  <dcterms:modified xsi:type="dcterms:W3CDTF">2021-12-01T16:13:00Z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0x010100FE5AFC923942F44394015FC37C62B523</vt:lpwstr>
  </property>
</Properties>
</file>